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D708" w14:textId="77777777" w:rsidR="00AC2B0E" w:rsidRDefault="00AC2B0E" w:rsidP="00F643C7">
      <w:pPr>
        <w:pStyle w:val="BodyText"/>
        <w:spacing w:before="100" w:beforeAutospacing="1"/>
        <w:rPr>
          <w:rFonts w:ascii="Times New Roman"/>
          <w:sz w:val="11"/>
        </w:rPr>
      </w:pPr>
    </w:p>
    <w:p w14:paraId="62243FB8" w14:textId="07A69FFD" w:rsidR="00AC2B0E" w:rsidRDefault="009E0467">
      <w:pPr>
        <w:pStyle w:val="BodyText"/>
        <w:ind w:left="3280"/>
        <w:rPr>
          <w:rFonts w:ascii="Times New Roman"/>
        </w:rPr>
      </w:pPr>
      <w:r>
        <w:rPr>
          <w:rFonts w:ascii="Tahoma" w:hAnsi="Tahoma" w:cs="Tahoma"/>
          <w:noProof/>
          <w:color w:val="1F497D" w:themeColor="text2"/>
          <w:spacing w:val="-9"/>
        </w:rPr>
        <w:drawing>
          <wp:anchor distT="0" distB="0" distL="114300" distR="114300" simplePos="0" relativeHeight="251658240" behindDoc="0" locked="0" layoutInCell="1" allowOverlap="1" wp14:anchorId="2194930E" wp14:editId="41E067D1">
            <wp:simplePos x="0" y="0"/>
            <wp:positionH relativeFrom="margin">
              <wp:posOffset>101600</wp:posOffset>
            </wp:positionH>
            <wp:positionV relativeFrom="page">
              <wp:posOffset>2085975</wp:posOffset>
            </wp:positionV>
            <wp:extent cx="742950" cy="742950"/>
            <wp:effectExtent l="0" t="0" r="0" b="0"/>
            <wp:wrapNone/>
            <wp:docPr id="102564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4809" name="Picture 102564809"/>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rPr>
        <w:drawing>
          <wp:inline distT="0" distB="0" distL="0" distR="0" wp14:anchorId="47030C02" wp14:editId="6C3BBA58">
            <wp:extent cx="1919477" cy="1919477"/>
            <wp:effectExtent l="0" t="0" r="0" b="0"/>
            <wp:docPr id="1" name="Image 1" descr="A white mouse with black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white mouse with black background  AI-generated content may be incorrect."/>
                    <pic:cNvPicPr/>
                  </pic:nvPicPr>
                  <pic:blipFill>
                    <a:blip r:embed="rId5" cstate="print"/>
                    <a:stretch>
                      <a:fillRect/>
                    </a:stretch>
                  </pic:blipFill>
                  <pic:spPr>
                    <a:xfrm>
                      <a:off x="0" y="0"/>
                      <a:ext cx="1919477" cy="1919477"/>
                    </a:xfrm>
                    <a:prstGeom prst="rect">
                      <a:avLst/>
                    </a:prstGeom>
                  </pic:spPr>
                </pic:pic>
              </a:graphicData>
            </a:graphic>
          </wp:inline>
        </w:drawing>
      </w:r>
    </w:p>
    <w:p w14:paraId="3E5C3DB2" w14:textId="7971390D" w:rsidR="001A451D" w:rsidRPr="00BC0228" w:rsidRDefault="001A451D">
      <w:pPr>
        <w:pStyle w:val="Title"/>
        <w:rPr>
          <w:rFonts w:ascii="Snap ITC" w:eastAsia="Yu Gothic" w:hAnsi="Snap ITC" w:cs="Tahoma"/>
          <w:color w:val="1F497D" w:themeColor="text2"/>
          <w:spacing w:val="-9"/>
          <w:sz w:val="36"/>
          <w:szCs w:val="36"/>
        </w:rPr>
      </w:pPr>
      <w:r w:rsidRPr="00BC0228">
        <w:rPr>
          <w:rFonts w:ascii="Snap ITC" w:eastAsia="Yu Gothic" w:hAnsi="Snap ITC" w:cs="Tahoma"/>
          <w:color w:val="1F497D" w:themeColor="text2"/>
          <w:sz w:val="36"/>
          <w:szCs w:val="36"/>
        </w:rPr>
        <w:t>Chattahoochee Weimaraner Club</w:t>
      </w:r>
      <w:r w:rsidRPr="00BC0228">
        <w:rPr>
          <w:rFonts w:ascii="Snap ITC" w:eastAsia="Yu Gothic" w:hAnsi="Snap ITC" w:cs="Tahoma"/>
          <w:color w:val="1F497D" w:themeColor="text2"/>
          <w:spacing w:val="-9"/>
          <w:sz w:val="36"/>
          <w:szCs w:val="36"/>
        </w:rPr>
        <w:t xml:space="preserve"> </w:t>
      </w:r>
    </w:p>
    <w:p w14:paraId="23AD72AD" w14:textId="413F8EF6" w:rsidR="00AC2B0E" w:rsidRPr="00BC0228" w:rsidRDefault="00000000">
      <w:pPr>
        <w:pStyle w:val="Title"/>
        <w:rPr>
          <w:rFonts w:ascii="Snap ITC" w:eastAsia="Yu Gothic" w:hAnsi="Snap ITC" w:cs="Tahoma"/>
          <w:color w:val="1F497D" w:themeColor="text2"/>
          <w:sz w:val="36"/>
          <w:szCs w:val="36"/>
        </w:rPr>
      </w:pPr>
      <w:r w:rsidRPr="00BC0228">
        <w:rPr>
          <w:rFonts w:ascii="Snap ITC" w:eastAsia="Yu Gothic" w:hAnsi="Snap ITC" w:cs="Tahoma"/>
          <w:color w:val="1F497D" w:themeColor="text2"/>
          <w:sz w:val="36"/>
          <w:szCs w:val="36"/>
        </w:rPr>
        <w:t>Happy</w:t>
      </w:r>
      <w:r w:rsidRPr="00BC0228">
        <w:rPr>
          <w:rFonts w:ascii="Snap ITC" w:eastAsia="Yu Gothic" w:hAnsi="Snap ITC" w:cs="Tahoma"/>
          <w:color w:val="1F497D" w:themeColor="text2"/>
          <w:spacing w:val="-11"/>
          <w:sz w:val="36"/>
          <w:szCs w:val="36"/>
        </w:rPr>
        <w:t xml:space="preserve"> </w:t>
      </w:r>
      <w:r w:rsidRPr="00BC0228">
        <w:rPr>
          <w:rFonts w:ascii="Snap ITC" w:eastAsia="Yu Gothic" w:hAnsi="Snap ITC" w:cs="Tahoma"/>
          <w:color w:val="1F497D" w:themeColor="text2"/>
          <w:sz w:val="36"/>
          <w:szCs w:val="36"/>
        </w:rPr>
        <w:t>Ratters</w:t>
      </w:r>
      <w:r w:rsidRPr="00BC0228">
        <w:rPr>
          <w:rFonts w:ascii="Snap ITC" w:eastAsia="Yu Gothic" w:hAnsi="Snap ITC" w:cs="Tahoma"/>
          <w:color w:val="1F497D" w:themeColor="text2"/>
          <w:spacing w:val="-10"/>
          <w:sz w:val="36"/>
          <w:szCs w:val="36"/>
        </w:rPr>
        <w:t xml:space="preserve"> </w:t>
      </w:r>
      <w:r w:rsidRPr="00BC0228">
        <w:rPr>
          <w:rFonts w:ascii="Snap ITC" w:eastAsia="Yu Gothic" w:hAnsi="Snap ITC" w:cs="Tahoma"/>
          <w:color w:val="1F497D" w:themeColor="text2"/>
          <w:spacing w:val="-4"/>
          <w:sz w:val="36"/>
          <w:szCs w:val="36"/>
        </w:rPr>
        <w:t>Trial</w:t>
      </w:r>
    </w:p>
    <w:p w14:paraId="0ED72ADB" w14:textId="65E99029" w:rsidR="00AC2B0E" w:rsidRPr="006D6D93" w:rsidRDefault="005816F3" w:rsidP="00BE3460">
      <w:pPr>
        <w:spacing w:before="307" w:line="264" w:lineRule="auto"/>
        <w:ind w:left="2565" w:right="2585"/>
        <w:jc w:val="center"/>
        <w:rPr>
          <w:rFonts w:ascii="Tahoma" w:hAnsi="Tahoma" w:cs="Tahoma"/>
        </w:rPr>
      </w:pPr>
      <w:r w:rsidRPr="00CC5034">
        <w:rPr>
          <w:rFonts w:ascii="Tahoma" w:hAnsi="Tahoma" w:cs="Tahoma"/>
          <w:b/>
          <w:bCs/>
        </w:rPr>
        <w:t>ADOG</w:t>
      </w:r>
      <w:r w:rsidRPr="00CC5034">
        <w:rPr>
          <w:rFonts w:ascii="Tahoma" w:hAnsi="Tahoma" w:cs="Tahoma"/>
          <w:b/>
          <w:bCs/>
          <w:spacing w:val="-7"/>
        </w:rPr>
        <w:t xml:space="preserve"> </w:t>
      </w:r>
      <w:r w:rsidR="007C3C6A">
        <w:rPr>
          <w:rFonts w:ascii="Tahoma" w:hAnsi="Tahoma" w:cs="Tahoma"/>
          <w:b/>
          <w:bCs/>
          <w:spacing w:val="-7"/>
        </w:rPr>
        <w:br/>
      </w:r>
      <w:r>
        <w:rPr>
          <w:rFonts w:ascii="Tahoma" w:hAnsi="Tahoma" w:cs="Tahoma"/>
        </w:rPr>
        <w:t>(</w:t>
      </w:r>
      <w:r w:rsidR="003B1253" w:rsidRPr="005816F3">
        <w:rPr>
          <w:rFonts w:ascii="Tahoma" w:hAnsi="Tahoma" w:cs="Tahoma"/>
        </w:rPr>
        <w:t>Atlanta Kennel Club training facility</w:t>
      </w:r>
      <w:r>
        <w:rPr>
          <w:rFonts w:ascii="Tahoma" w:hAnsi="Tahoma" w:cs="Tahoma"/>
        </w:rPr>
        <w:t>)</w:t>
      </w:r>
      <w:r w:rsidR="003B1253">
        <w:rPr>
          <w:rFonts w:ascii="Tahoma" w:hAnsi="Tahoma" w:cs="Tahoma"/>
        </w:rPr>
        <w:br/>
      </w:r>
      <w:r w:rsidR="003B1253">
        <w:rPr>
          <w:rFonts w:ascii="Tahoma" w:hAnsi="Tahoma" w:cs="Tahoma"/>
          <w:spacing w:val="-7"/>
        </w:rPr>
        <w:t>3929 Green Industrial Way</w:t>
      </w:r>
      <w:r w:rsidR="007C3C6A">
        <w:rPr>
          <w:rFonts w:ascii="Tahoma" w:hAnsi="Tahoma" w:cs="Tahoma"/>
          <w:spacing w:val="-7"/>
        </w:rPr>
        <w:t xml:space="preserve">, </w:t>
      </w:r>
      <w:r w:rsidR="003B1253">
        <w:rPr>
          <w:rFonts w:ascii="Tahoma" w:hAnsi="Tahoma" w:cs="Tahoma"/>
          <w:spacing w:val="-7"/>
        </w:rPr>
        <w:t>Chamblee, GA 30341</w:t>
      </w:r>
      <w:r w:rsidR="00CC5034">
        <w:rPr>
          <w:rFonts w:ascii="Tahoma" w:hAnsi="Tahoma" w:cs="Tahoma"/>
          <w:spacing w:val="-7"/>
        </w:rPr>
        <w:br/>
      </w:r>
      <w:r w:rsidR="00CC5034" w:rsidRPr="005816F3">
        <w:rPr>
          <w:rFonts w:ascii="Tahoma" w:hAnsi="Tahoma" w:cs="Tahoma"/>
          <w:i/>
          <w:iCs/>
          <w:color w:val="C00000"/>
          <w:spacing w:val="-7"/>
        </w:rPr>
        <w:t>(do not mail entries to this address)</w:t>
      </w:r>
      <w:r w:rsidR="003B1253" w:rsidRPr="005816F3">
        <w:rPr>
          <w:rFonts w:ascii="Tahoma" w:hAnsi="Tahoma" w:cs="Tahoma"/>
          <w:i/>
          <w:iCs/>
          <w:spacing w:val="-7"/>
        </w:rPr>
        <w:br/>
      </w:r>
      <w:r w:rsidR="00BB14B2">
        <w:rPr>
          <w:rFonts w:ascii="Tahoma" w:hAnsi="Tahoma" w:cs="Tahoma"/>
          <w:b/>
          <w:bCs/>
        </w:rPr>
        <w:br/>
      </w:r>
      <w:r w:rsidR="00BB14B2" w:rsidRPr="003B1253">
        <w:rPr>
          <w:rFonts w:ascii="Tahoma" w:hAnsi="Tahoma" w:cs="Tahoma"/>
          <w:b/>
          <w:bCs/>
        </w:rPr>
        <w:t>Saturday &amp; Sunday</w:t>
      </w:r>
      <w:r w:rsidR="00BB14B2" w:rsidRPr="003B1253">
        <w:rPr>
          <w:rFonts w:ascii="Tahoma" w:hAnsi="Tahoma" w:cs="Tahoma"/>
          <w:b/>
          <w:bCs/>
        </w:rPr>
        <w:br/>
        <w:t>July 2</w:t>
      </w:r>
      <w:r w:rsidR="000B5E0B">
        <w:rPr>
          <w:rFonts w:ascii="Tahoma" w:hAnsi="Tahoma" w:cs="Tahoma"/>
          <w:b/>
          <w:bCs/>
        </w:rPr>
        <w:t>5</w:t>
      </w:r>
      <w:r w:rsidR="00BB14B2" w:rsidRPr="003B1253">
        <w:rPr>
          <w:rFonts w:ascii="Tahoma" w:hAnsi="Tahoma" w:cs="Tahoma"/>
          <w:b/>
          <w:bCs/>
        </w:rPr>
        <w:t xml:space="preserve"> and </w:t>
      </w:r>
      <w:r w:rsidR="000B5E0B">
        <w:rPr>
          <w:rFonts w:ascii="Tahoma" w:hAnsi="Tahoma" w:cs="Tahoma"/>
          <w:b/>
          <w:bCs/>
        </w:rPr>
        <w:t xml:space="preserve">July </w:t>
      </w:r>
      <w:r w:rsidR="00BB14B2" w:rsidRPr="003B1253">
        <w:rPr>
          <w:rFonts w:ascii="Tahoma" w:hAnsi="Tahoma" w:cs="Tahoma"/>
          <w:b/>
          <w:bCs/>
        </w:rPr>
        <w:t>2</w:t>
      </w:r>
      <w:r w:rsidR="000B5E0B">
        <w:rPr>
          <w:rFonts w:ascii="Tahoma" w:hAnsi="Tahoma" w:cs="Tahoma"/>
          <w:b/>
          <w:bCs/>
        </w:rPr>
        <w:t>6</w:t>
      </w:r>
      <w:r w:rsidR="00BB14B2" w:rsidRPr="003B1253">
        <w:rPr>
          <w:rFonts w:ascii="Tahoma" w:hAnsi="Tahoma" w:cs="Tahoma"/>
          <w:b/>
          <w:bCs/>
        </w:rPr>
        <w:t>, 2026</w:t>
      </w:r>
      <w:r w:rsidR="00BB14B2">
        <w:rPr>
          <w:rFonts w:ascii="Tahoma" w:hAnsi="Tahoma" w:cs="Tahoma"/>
        </w:rPr>
        <w:br/>
        <w:t>Registration opens May 20, 2026</w:t>
      </w:r>
      <w:r w:rsidR="00BB14B2">
        <w:rPr>
          <w:rFonts w:ascii="Tahoma" w:hAnsi="Tahoma" w:cs="Tahoma"/>
        </w:rPr>
        <w:br/>
        <w:t xml:space="preserve">Pre-entries must be received by </w:t>
      </w:r>
      <w:r w:rsidR="00AE524A">
        <w:rPr>
          <w:rFonts w:ascii="Tahoma" w:hAnsi="Tahoma" w:cs="Tahoma"/>
        </w:rPr>
        <w:t>July</w:t>
      </w:r>
      <w:r w:rsidR="00B008A3">
        <w:rPr>
          <w:rFonts w:ascii="Tahoma" w:hAnsi="Tahoma" w:cs="Tahoma"/>
        </w:rPr>
        <w:t xml:space="preserve"> 20</w:t>
      </w:r>
      <w:r w:rsidR="007C3C6A">
        <w:rPr>
          <w:rFonts w:ascii="Tahoma" w:hAnsi="Tahoma" w:cs="Tahoma"/>
        </w:rPr>
        <w:t>,</w:t>
      </w:r>
      <w:r w:rsidR="00B008A3">
        <w:rPr>
          <w:rFonts w:ascii="Tahoma" w:hAnsi="Tahoma" w:cs="Tahoma"/>
        </w:rPr>
        <w:t xml:space="preserve"> 202</w:t>
      </w:r>
      <w:r w:rsidR="006C7681">
        <w:rPr>
          <w:rFonts w:ascii="Tahoma" w:hAnsi="Tahoma" w:cs="Tahoma"/>
        </w:rPr>
        <w:t>6</w:t>
      </w:r>
      <w:r w:rsidR="00BB14B2">
        <w:rPr>
          <w:rFonts w:ascii="Tahoma" w:hAnsi="Tahoma" w:cs="Tahoma"/>
        </w:rPr>
        <w:br/>
      </w:r>
      <w:r w:rsidR="00BB14B2">
        <w:rPr>
          <w:rFonts w:ascii="Tahoma" w:hAnsi="Tahoma" w:cs="Tahoma"/>
        </w:rPr>
        <w:br/>
      </w:r>
      <w:r w:rsidR="00BB14B2">
        <w:rPr>
          <w:rFonts w:ascii="Tahoma" w:hAnsi="Tahoma" w:cs="Tahoma"/>
          <w:b/>
          <w:bCs/>
        </w:rPr>
        <w:t>Two Rings, Two Judges</w:t>
      </w:r>
      <w:r w:rsidR="00BB14B2">
        <w:rPr>
          <w:rFonts w:ascii="Tahoma" w:hAnsi="Tahoma" w:cs="Tahoma"/>
          <w:b/>
          <w:bCs/>
        </w:rPr>
        <w:br/>
      </w:r>
      <w:r w:rsidR="00BB14B2" w:rsidRPr="00CC5034">
        <w:rPr>
          <w:rFonts w:ascii="Tahoma" w:hAnsi="Tahoma" w:cs="Tahoma"/>
        </w:rPr>
        <w:t>Dale Simpson, Bethlehem, GA</w:t>
      </w:r>
      <w:r w:rsidR="00BB14B2" w:rsidRPr="00CC5034">
        <w:rPr>
          <w:rFonts w:ascii="Tahoma" w:hAnsi="Tahoma" w:cs="Tahoma"/>
        </w:rPr>
        <w:br/>
        <w:t>Jennifer Simpson, Bethlehem, GA</w:t>
      </w:r>
      <w:r w:rsidR="007C3C6A">
        <w:rPr>
          <w:rFonts w:ascii="Tahoma" w:hAnsi="Tahoma" w:cs="Tahoma"/>
        </w:rPr>
        <w:br/>
      </w:r>
      <w:r w:rsidR="007C3C6A">
        <w:rPr>
          <w:rFonts w:ascii="Tahoma" w:hAnsi="Tahoma" w:cs="Tahoma"/>
        </w:rPr>
        <w:br/>
      </w:r>
      <w:r w:rsidR="009E0467" w:rsidRPr="006D6D93">
        <w:rPr>
          <w:rFonts w:ascii="Tahoma" w:hAnsi="Tahoma" w:cs="Tahoma"/>
        </w:rPr>
        <w:t xml:space="preserve">Trial Chair: Tamara Brower </w:t>
      </w:r>
      <w:hyperlink r:id="rId6" w:history="1">
        <w:r w:rsidR="009E0467" w:rsidRPr="006D6D93">
          <w:rPr>
            <w:rStyle w:val="Hyperlink"/>
            <w:rFonts w:ascii="Tahoma" w:hAnsi="Tahoma" w:cs="Tahoma"/>
          </w:rPr>
          <w:t>tamarabrower@gmail.com</w:t>
        </w:r>
      </w:hyperlink>
      <w:r w:rsidR="009E0467" w:rsidRPr="006D6D93">
        <w:rPr>
          <w:rFonts w:ascii="Tahoma" w:hAnsi="Tahoma" w:cs="Tahoma"/>
        </w:rPr>
        <w:t xml:space="preserve"> 770-845-3152tx</w:t>
      </w:r>
      <w:r w:rsidR="005111E2" w:rsidRPr="006D6D93">
        <w:rPr>
          <w:rFonts w:ascii="Tahoma" w:hAnsi="Tahoma" w:cs="Tahoma"/>
        </w:rPr>
        <w:br/>
        <w:t xml:space="preserve">Trial Co-Chair:  Kelly Hynek </w:t>
      </w:r>
      <w:hyperlink r:id="rId7" w:history="1">
        <w:r w:rsidR="005111E2" w:rsidRPr="006D6D93">
          <w:rPr>
            <w:rStyle w:val="Hyperlink"/>
            <w:rFonts w:ascii="Tahoma" w:hAnsi="Tahoma" w:cs="Tahoma"/>
          </w:rPr>
          <w:t>kelly.hynek@att.net</w:t>
        </w:r>
      </w:hyperlink>
      <w:r w:rsidR="005111E2" w:rsidRPr="006D6D93">
        <w:rPr>
          <w:rFonts w:ascii="Tahoma" w:hAnsi="Tahoma" w:cs="Tahoma"/>
        </w:rPr>
        <w:t xml:space="preserve"> </w:t>
      </w:r>
      <w:r w:rsidR="009E0467" w:rsidRPr="006D6D93">
        <w:rPr>
          <w:rFonts w:ascii="Tahoma" w:hAnsi="Tahoma" w:cs="Tahoma"/>
        </w:rPr>
        <w:br/>
        <w:t xml:space="preserve">Event Committee:  Tamara Brower, Jeff Brower, Kelly Hynek, Jim Macke, Linda Bailey </w:t>
      </w:r>
      <w:r w:rsidR="000B5E0B">
        <w:rPr>
          <w:rFonts w:ascii="Tahoma" w:hAnsi="Tahoma" w:cs="Tahoma"/>
        </w:rPr>
        <w:br/>
      </w:r>
      <w:r w:rsidRPr="006D6D93">
        <w:rPr>
          <w:rFonts w:ascii="Tahoma" w:hAnsi="Tahoma" w:cs="Tahoma"/>
        </w:rPr>
        <w:t xml:space="preserve">Trial Secretary: Judy Amarose </w:t>
      </w:r>
      <w:hyperlink r:id="rId8" w:history="1">
        <w:r w:rsidRPr="006D6D93">
          <w:rPr>
            <w:rStyle w:val="Hyperlink"/>
            <w:rFonts w:ascii="Tahoma" w:hAnsi="Tahoma" w:cs="Tahoma"/>
          </w:rPr>
          <w:t>jamarose@gmail.com</w:t>
        </w:r>
      </w:hyperlink>
      <w:r w:rsidR="00635551" w:rsidRPr="006D6D93">
        <w:rPr>
          <w:rFonts w:ascii="Tahoma" w:hAnsi="Tahoma" w:cs="Tahoma"/>
        </w:rPr>
        <w:t>/</w:t>
      </w:r>
      <w:r w:rsidRPr="006D6D93">
        <w:rPr>
          <w:rFonts w:ascii="Tahoma" w:hAnsi="Tahoma" w:cs="Tahoma"/>
        </w:rPr>
        <w:t xml:space="preserve">770-329-1211 </w:t>
      </w:r>
      <w:r w:rsidRPr="006D6D93">
        <w:rPr>
          <w:rFonts w:ascii="Tahoma" w:hAnsi="Tahoma" w:cs="Tahoma"/>
        </w:rPr>
        <w:br/>
      </w:r>
      <w:r w:rsidR="009E0467" w:rsidRPr="006D6D93">
        <w:rPr>
          <w:rFonts w:ascii="Tahoma" w:hAnsi="Tahoma" w:cs="Tahoma"/>
        </w:rPr>
        <w:t>Online entries:</w:t>
      </w:r>
      <w:r w:rsidR="00635551" w:rsidRPr="006D6D93">
        <w:rPr>
          <w:rFonts w:ascii="Tahoma" w:hAnsi="Tahoma" w:cs="Tahoma"/>
        </w:rPr>
        <w:t xml:space="preserve"> </w:t>
      </w:r>
      <w:r w:rsidR="00BE3460">
        <w:rPr>
          <w:rFonts w:ascii="Tahoma" w:hAnsi="Tahoma" w:cs="Tahoma"/>
          <w:spacing w:val="-2"/>
        </w:rPr>
        <w:fldChar w:fldCharType="begin"/>
      </w:r>
      <w:r w:rsidR="00BE3460">
        <w:rPr>
          <w:rFonts w:ascii="Tahoma" w:hAnsi="Tahoma" w:cs="Tahoma"/>
          <w:spacing w:val="-2"/>
        </w:rPr>
        <w:instrText>HYPERLINK "https://www.secreterrier.com/events/3286/enter"</w:instrText>
      </w:r>
      <w:r w:rsidR="00BE3460">
        <w:rPr>
          <w:rFonts w:ascii="Tahoma" w:hAnsi="Tahoma" w:cs="Tahoma"/>
          <w:spacing w:val="-2"/>
        </w:rPr>
      </w:r>
      <w:r w:rsidR="00BE3460">
        <w:rPr>
          <w:rFonts w:ascii="Tahoma" w:hAnsi="Tahoma" w:cs="Tahoma"/>
          <w:spacing w:val="-2"/>
        </w:rPr>
        <w:fldChar w:fldCharType="separate"/>
      </w:r>
      <w:r w:rsidR="00BE3460" w:rsidRPr="006578F9">
        <w:rPr>
          <w:rStyle w:val="Hyperlink"/>
          <w:rFonts w:ascii="Tahoma" w:hAnsi="Tahoma" w:cs="Tahoma"/>
          <w:spacing w:val="-2"/>
        </w:rPr>
        <w:t>https://www.secreterrier.com/events/3286/enter</w:t>
      </w:r>
      <w:r w:rsidR="00BE3460">
        <w:rPr>
          <w:rFonts w:ascii="Tahoma" w:hAnsi="Tahoma" w:cs="Tahoma"/>
          <w:spacing w:val="-2"/>
        </w:rPr>
        <w:fldChar w:fldCharType="end"/>
      </w:r>
      <w:r w:rsidR="00BE3460">
        <w:br/>
      </w:r>
      <w:r w:rsidR="00000000" w:rsidRPr="006D6D93">
        <w:rPr>
          <w:rFonts w:ascii="Tahoma" w:hAnsi="Tahoma" w:cs="Tahoma"/>
        </w:rPr>
        <w:t>No</w:t>
      </w:r>
      <w:r w:rsidR="00000000" w:rsidRPr="006D6D93">
        <w:rPr>
          <w:rFonts w:ascii="Tahoma" w:hAnsi="Tahoma" w:cs="Tahoma"/>
          <w:spacing w:val="-6"/>
        </w:rPr>
        <w:t xml:space="preserve"> </w:t>
      </w:r>
      <w:r w:rsidR="00000000" w:rsidRPr="006D6D93">
        <w:rPr>
          <w:rFonts w:ascii="Tahoma" w:hAnsi="Tahoma" w:cs="Tahoma"/>
        </w:rPr>
        <w:t>refund</w:t>
      </w:r>
      <w:r w:rsidR="00000000" w:rsidRPr="006D6D93">
        <w:rPr>
          <w:rFonts w:ascii="Tahoma" w:hAnsi="Tahoma" w:cs="Tahoma"/>
          <w:spacing w:val="-4"/>
        </w:rPr>
        <w:t xml:space="preserve"> </w:t>
      </w:r>
      <w:r w:rsidR="00000000" w:rsidRPr="006D6D93">
        <w:rPr>
          <w:rFonts w:ascii="Tahoma" w:hAnsi="Tahoma" w:cs="Tahoma"/>
        </w:rPr>
        <w:t>of</w:t>
      </w:r>
      <w:r w:rsidR="00000000" w:rsidRPr="006D6D93">
        <w:rPr>
          <w:rFonts w:ascii="Tahoma" w:hAnsi="Tahoma" w:cs="Tahoma"/>
          <w:spacing w:val="-3"/>
        </w:rPr>
        <w:t xml:space="preserve"> </w:t>
      </w:r>
      <w:r w:rsidR="00000000" w:rsidRPr="006D6D93">
        <w:rPr>
          <w:rFonts w:ascii="Tahoma" w:hAnsi="Tahoma" w:cs="Tahoma"/>
        </w:rPr>
        <w:t>entries</w:t>
      </w:r>
      <w:r w:rsidR="00000000" w:rsidRPr="006D6D93">
        <w:rPr>
          <w:rFonts w:ascii="Tahoma" w:hAnsi="Tahoma" w:cs="Tahoma"/>
          <w:spacing w:val="-4"/>
        </w:rPr>
        <w:t xml:space="preserve"> </w:t>
      </w:r>
      <w:r w:rsidR="00000000" w:rsidRPr="006D6D93">
        <w:rPr>
          <w:rFonts w:ascii="Tahoma" w:hAnsi="Tahoma" w:cs="Tahoma"/>
        </w:rPr>
        <w:t>after</w:t>
      </w:r>
      <w:r w:rsidR="00000000" w:rsidRPr="006D6D93">
        <w:rPr>
          <w:rFonts w:ascii="Tahoma" w:hAnsi="Tahoma" w:cs="Tahoma"/>
          <w:spacing w:val="-4"/>
        </w:rPr>
        <w:t xml:space="preserve"> </w:t>
      </w:r>
      <w:r w:rsidR="00000000" w:rsidRPr="006D6D93">
        <w:rPr>
          <w:rFonts w:ascii="Tahoma" w:hAnsi="Tahoma" w:cs="Tahoma"/>
        </w:rPr>
        <w:t>the</w:t>
      </w:r>
      <w:r w:rsidR="00000000" w:rsidRPr="006D6D93">
        <w:rPr>
          <w:rFonts w:ascii="Tahoma" w:hAnsi="Tahoma" w:cs="Tahoma"/>
          <w:spacing w:val="-4"/>
        </w:rPr>
        <w:t xml:space="preserve"> </w:t>
      </w:r>
      <w:r w:rsidR="00000000" w:rsidRPr="006D6D93">
        <w:rPr>
          <w:rFonts w:ascii="Tahoma" w:hAnsi="Tahoma" w:cs="Tahoma"/>
        </w:rPr>
        <w:t>closing</w:t>
      </w:r>
      <w:r w:rsidR="00000000" w:rsidRPr="006D6D93">
        <w:rPr>
          <w:rFonts w:ascii="Tahoma" w:hAnsi="Tahoma" w:cs="Tahoma"/>
          <w:spacing w:val="-5"/>
        </w:rPr>
        <w:t xml:space="preserve"> </w:t>
      </w:r>
      <w:r w:rsidR="00000000" w:rsidRPr="006D6D93">
        <w:rPr>
          <w:rFonts w:ascii="Tahoma" w:hAnsi="Tahoma" w:cs="Tahoma"/>
        </w:rPr>
        <w:t>date</w:t>
      </w:r>
    </w:p>
    <w:p w14:paraId="6F93BD11" w14:textId="71843D07" w:rsidR="00AC2B0E" w:rsidRPr="006D6D93" w:rsidRDefault="00F643C7">
      <w:pPr>
        <w:spacing w:before="46"/>
        <w:ind w:right="36"/>
        <w:jc w:val="center"/>
        <w:rPr>
          <w:rFonts w:ascii="Tahoma" w:hAnsi="Tahoma" w:cs="Tahoma"/>
        </w:rPr>
      </w:pPr>
      <w:r w:rsidRPr="006D6D93">
        <w:rPr>
          <w:rFonts w:ascii="Tahoma" w:hAnsi="Tahoma" w:cs="Tahoma"/>
        </w:rPr>
        <w:t>CWC</w:t>
      </w:r>
      <w:r w:rsidRPr="006D6D93">
        <w:rPr>
          <w:rFonts w:ascii="Tahoma" w:hAnsi="Tahoma" w:cs="Tahoma"/>
          <w:spacing w:val="-3"/>
        </w:rPr>
        <w:t xml:space="preserve"> </w:t>
      </w:r>
      <w:r w:rsidRPr="006D6D93">
        <w:rPr>
          <w:rFonts w:ascii="Tahoma" w:hAnsi="Tahoma" w:cs="Tahoma"/>
        </w:rPr>
        <w:t>reserves</w:t>
      </w:r>
      <w:r w:rsidRPr="006D6D93">
        <w:rPr>
          <w:rFonts w:ascii="Tahoma" w:hAnsi="Tahoma" w:cs="Tahoma"/>
          <w:spacing w:val="-6"/>
        </w:rPr>
        <w:t xml:space="preserve"> </w:t>
      </w:r>
      <w:r w:rsidRPr="006D6D93">
        <w:rPr>
          <w:rFonts w:ascii="Tahoma" w:hAnsi="Tahoma" w:cs="Tahoma"/>
        </w:rPr>
        <w:t>the</w:t>
      </w:r>
      <w:r w:rsidRPr="006D6D93">
        <w:rPr>
          <w:rFonts w:ascii="Tahoma" w:hAnsi="Tahoma" w:cs="Tahoma"/>
          <w:spacing w:val="-5"/>
        </w:rPr>
        <w:t xml:space="preserve"> </w:t>
      </w:r>
      <w:r w:rsidRPr="006D6D93">
        <w:rPr>
          <w:rFonts w:ascii="Tahoma" w:hAnsi="Tahoma" w:cs="Tahoma"/>
        </w:rPr>
        <w:t>right</w:t>
      </w:r>
      <w:r w:rsidRPr="006D6D93">
        <w:rPr>
          <w:rFonts w:ascii="Tahoma" w:hAnsi="Tahoma" w:cs="Tahoma"/>
          <w:spacing w:val="-3"/>
        </w:rPr>
        <w:t xml:space="preserve"> </w:t>
      </w:r>
      <w:r w:rsidRPr="006D6D93">
        <w:rPr>
          <w:rFonts w:ascii="Tahoma" w:hAnsi="Tahoma" w:cs="Tahoma"/>
        </w:rPr>
        <w:t>to</w:t>
      </w:r>
      <w:r w:rsidRPr="006D6D93">
        <w:rPr>
          <w:rFonts w:ascii="Tahoma" w:hAnsi="Tahoma" w:cs="Tahoma"/>
          <w:spacing w:val="-5"/>
        </w:rPr>
        <w:t xml:space="preserve"> </w:t>
      </w:r>
      <w:r w:rsidRPr="006D6D93">
        <w:rPr>
          <w:rFonts w:ascii="Tahoma" w:hAnsi="Tahoma" w:cs="Tahoma"/>
        </w:rPr>
        <w:t>issue</w:t>
      </w:r>
      <w:r w:rsidRPr="006D6D93">
        <w:rPr>
          <w:rFonts w:ascii="Tahoma" w:hAnsi="Tahoma" w:cs="Tahoma"/>
          <w:spacing w:val="-4"/>
        </w:rPr>
        <w:t xml:space="preserve"> </w:t>
      </w:r>
      <w:r w:rsidRPr="006D6D93">
        <w:rPr>
          <w:rFonts w:ascii="Tahoma" w:hAnsi="Tahoma" w:cs="Tahoma"/>
        </w:rPr>
        <w:t>a</w:t>
      </w:r>
      <w:r w:rsidRPr="006D6D93">
        <w:rPr>
          <w:rFonts w:ascii="Tahoma" w:hAnsi="Tahoma" w:cs="Tahoma"/>
          <w:spacing w:val="-5"/>
        </w:rPr>
        <w:t xml:space="preserve"> </w:t>
      </w:r>
      <w:r w:rsidRPr="006D6D93">
        <w:rPr>
          <w:rFonts w:ascii="Tahoma" w:hAnsi="Tahoma" w:cs="Tahoma"/>
        </w:rPr>
        <w:t>refund</w:t>
      </w:r>
      <w:r w:rsidRPr="006D6D93">
        <w:rPr>
          <w:rFonts w:ascii="Tahoma" w:hAnsi="Tahoma" w:cs="Tahoma"/>
          <w:spacing w:val="-2"/>
        </w:rPr>
        <w:t xml:space="preserve"> </w:t>
      </w:r>
      <w:r w:rsidRPr="006D6D93">
        <w:rPr>
          <w:rFonts w:ascii="Tahoma" w:hAnsi="Tahoma" w:cs="Tahoma"/>
        </w:rPr>
        <w:t>if</w:t>
      </w:r>
      <w:r w:rsidRPr="006D6D93">
        <w:rPr>
          <w:rFonts w:ascii="Tahoma" w:hAnsi="Tahoma" w:cs="Tahoma"/>
          <w:spacing w:val="-3"/>
        </w:rPr>
        <w:t xml:space="preserve"> </w:t>
      </w:r>
      <w:r w:rsidRPr="006D6D93">
        <w:rPr>
          <w:rFonts w:ascii="Tahoma" w:hAnsi="Tahoma" w:cs="Tahoma"/>
        </w:rPr>
        <w:t>there</w:t>
      </w:r>
      <w:r w:rsidRPr="006D6D93">
        <w:rPr>
          <w:rFonts w:ascii="Tahoma" w:hAnsi="Tahoma" w:cs="Tahoma"/>
          <w:spacing w:val="-4"/>
        </w:rPr>
        <w:t xml:space="preserve"> </w:t>
      </w:r>
      <w:r w:rsidRPr="006D6D93">
        <w:rPr>
          <w:rFonts w:ascii="Tahoma" w:hAnsi="Tahoma" w:cs="Tahoma"/>
        </w:rPr>
        <w:t>are</w:t>
      </w:r>
      <w:r w:rsidRPr="006D6D93">
        <w:rPr>
          <w:rFonts w:ascii="Tahoma" w:hAnsi="Tahoma" w:cs="Tahoma"/>
          <w:spacing w:val="-6"/>
        </w:rPr>
        <w:t xml:space="preserve"> </w:t>
      </w:r>
      <w:r w:rsidRPr="006D6D93">
        <w:rPr>
          <w:rFonts w:ascii="Tahoma" w:hAnsi="Tahoma" w:cs="Tahoma"/>
        </w:rPr>
        <w:t>extenuating</w:t>
      </w:r>
      <w:r w:rsidRPr="006D6D93">
        <w:rPr>
          <w:rFonts w:ascii="Tahoma" w:hAnsi="Tahoma" w:cs="Tahoma"/>
          <w:spacing w:val="-2"/>
        </w:rPr>
        <w:t xml:space="preserve"> circumstances</w:t>
      </w:r>
    </w:p>
    <w:p w14:paraId="6CEF748E" w14:textId="134D0924" w:rsidR="00AC2B0E" w:rsidRPr="006D6D93" w:rsidRDefault="00000000" w:rsidP="00635551">
      <w:pPr>
        <w:jc w:val="center"/>
        <w:rPr>
          <w:rFonts w:ascii="Tahoma" w:hAnsi="Tahoma" w:cs="Tahoma"/>
        </w:rPr>
      </w:pPr>
      <w:r w:rsidRPr="006D6D93">
        <w:rPr>
          <w:rFonts w:ascii="Tahoma" w:hAnsi="Tahoma" w:cs="Tahoma"/>
        </w:rPr>
        <w:t>2</w:t>
      </w:r>
      <w:r w:rsidRPr="006D6D93">
        <w:rPr>
          <w:rFonts w:ascii="Tahoma" w:hAnsi="Tahoma" w:cs="Tahoma"/>
          <w:spacing w:val="-4"/>
        </w:rPr>
        <w:t xml:space="preserve"> </w:t>
      </w:r>
      <w:r w:rsidR="00F643C7" w:rsidRPr="006D6D93">
        <w:rPr>
          <w:rFonts w:ascii="Tahoma" w:hAnsi="Tahoma" w:cs="Tahoma"/>
        </w:rPr>
        <w:t>Trials a day</w:t>
      </w:r>
      <w:r w:rsidR="00F621F6" w:rsidRPr="006D6D93">
        <w:rPr>
          <w:rFonts w:ascii="Tahoma" w:hAnsi="Tahoma" w:cs="Tahoma"/>
        </w:rPr>
        <w:t>, Standard</w:t>
      </w:r>
      <w:r w:rsidRPr="006D6D93">
        <w:rPr>
          <w:rFonts w:ascii="Tahoma" w:hAnsi="Tahoma" w:cs="Tahoma"/>
        </w:rPr>
        <w:t>:</w:t>
      </w:r>
      <w:r w:rsidRPr="006D6D93">
        <w:rPr>
          <w:rFonts w:ascii="Tahoma" w:hAnsi="Tahoma" w:cs="Tahoma"/>
          <w:spacing w:val="-5"/>
        </w:rPr>
        <w:t xml:space="preserve"> </w:t>
      </w:r>
      <w:r w:rsidRPr="006D6D93">
        <w:rPr>
          <w:rFonts w:ascii="Tahoma" w:hAnsi="Tahoma" w:cs="Tahoma"/>
        </w:rPr>
        <w:t>Ratter,</w:t>
      </w:r>
      <w:r w:rsidRPr="006D6D93">
        <w:rPr>
          <w:rFonts w:ascii="Tahoma" w:hAnsi="Tahoma" w:cs="Tahoma"/>
          <w:spacing w:val="-6"/>
        </w:rPr>
        <w:t xml:space="preserve"> </w:t>
      </w:r>
      <w:r w:rsidRPr="006D6D93">
        <w:rPr>
          <w:rFonts w:ascii="Tahoma" w:hAnsi="Tahoma" w:cs="Tahoma"/>
        </w:rPr>
        <w:t>Happy</w:t>
      </w:r>
      <w:r w:rsidRPr="006D6D93">
        <w:rPr>
          <w:rFonts w:ascii="Tahoma" w:hAnsi="Tahoma" w:cs="Tahoma"/>
          <w:spacing w:val="-4"/>
        </w:rPr>
        <w:t xml:space="preserve"> </w:t>
      </w:r>
      <w:r w:rsidRPr="006D6D93">
        <w:rPr>
          <w:rFonts w:ascii="Tahoma" w:hAnsi="Tahoma" w:cs="Tahoma"/>
        </w:rPr>
        <w:t>Ratter,</w:t>
      </w:r>
      <w:r w:rsidRPr="006D6D93">
        <w:rPr>
          <w:rFonts w:ascii="Tahoma" w:hAnsi="Tahoma" w:cs="Tahoma"/>
          <w:spacing w:val="-6"/>
        </w:rPr>
        <w:t xml:space="preserve"> </w:t>
      </w:r>
      <w:r w:rsidRPr="006D6D93">
        <w:rPr>
          <w:rFonts w:ascii="Tahoma" w:hAnsi="Tahoma" w:cs="Tahoma"/>
        </w:rPr>
        <w:t>Expert,</w:t>
      </w:r>
      <w:r w:rsidR="00635551" w:rsidRPr="006D6D93">
        <w:rPr>
          <w:rFonts w:ascii="Tahoma" w:hAnsi="Tahoma" w:cs="Tahoma"/>
          <w:spacing w:val="40"/>
        </w:rPr>
        <w:t xml:space="preserve"> </w:t>
      </w:r>
      <w:r w:rsidRPr="006D6D93">
        <w:rPr>
          <w:rFonts w:ascii="Tahoma" w:hAnsi="Tahoma" w:cs="Tahoma"/>
        </w:rPr>
        <w:t>Champion</w:t>
      </w:r>
    </w:p>
    <w:p w14:paraId="6764F1DC" w14:textId="3B6F1ECB" w:rsidR="00AC2B0E" w:rsidRPr="006D6D93" w:rsidRDefault="00000000" w:rsidP="00BF5700">
      <w:pPr>
        <w:spacing w:before="10"/>
        <w:ind w:left="1014" w:right="1051"/>
        <w:jc w:val="center"/>
        <w:rPr>
          <w:rFonts w:ascii="Tahoma" w:hAnsi="Tahoma" w:cs="Tahoma"/>
        </w:rPr>
      </w:pPr>
      <w:r w:rsidRPr="006D6D93">
        <w:rPr>
          <w:rFonts w:ascii="Tahoma" w:hAnsi="Tahoma" w:cs="Tahoma"/>
        </w:rPr>
        <w:t>Games:</w:t>
      </w:r>
      <w:r w:rsidRPr="006D6D93">
        <w:rPr>
          <w:rFonts w:ascii="Tahoma" w:hAnsi="Tahoma" w:cs="Tahoma"/>
          <w:spacing w:val="-3"/>
        </w:rPr>
        <w:t xml:space="preserve"> </w:t>
      </w:r>
      <w:r w:rsidR="00F643C7" w:rsidRPr="006D6D93">
        <w:rPr>
          <w:rFonts w:ascii="Tahoma" w:hAnsi="Tahoma" w:cs="Tahoma"/>
        </w:rPr>
        <w:t>A-MAZE-</w:t>
      </w:r>
      <w:proofErr w:type="spellStart"/>
      <w:r w:rsidR="00F643C7" w:rsidRPr="006D6D93">
        <w:rPr>
          <w:rFonts w:ascii="Tahoma" w:hAnsi="Tahoma" w:cs="Tahoma"/>
        </w:rPr>
        <w:t>ing</w:t>
      </w:r>
      <w:proofErr w:type="spellEnd"/>
      <w:r w:rsidR="00F643C7" w:rsidRPr="006D6D93">
        <w:rPr>
          <w:rFonts w:ascii="Tahoma" w:hAnsi="Tahoma" w:cs="Tahoma"/>
        </w:rPr>
        <w:t xml:space="preserve"> Rat</w:t>
      </w:r>
      <w:r w:rsidR="007C0682" w:rsidRPr="006D6D93">
        <w:rPr>
          <w:rFonts w:ascii="Tahoma" w:hAnsi="Tahoma" w:cs="Tahoma"/>
        </w:rPr>
        <w:t xml:space="preserve"> -</w:t>
      </w:r>
      <w:r w:rsidR="00F643C7" w:rsidRPr="006D6D93">
        <w:rPr>
          <w:rFonts w:ascii="Tahoma" w:hAnsi="Tahoma" w:cs="Tahoma"/>
        </w:rPr>
        <w:t xml:space="preserve"> level</w:t>
      </w:r>
      <w:r w:rsidR="007C0682" w:rsidRPr="006D6D93">
        <w:rPr>
          <w:rFonts w:ascii="Tahoma" w:hAnsi="Tahoma" w:cs="Tahoma"/>
        </w:rPr>
        <w:t>s 1,2,3,4</w:t>
      </w:r>
      <w:r w:rsidR="000B5E0B">
        <w:rPr>
          <w:rFonts w:ascii="Tahoma" w:hAnsi="Tahoma" w:cs="Tahoma"/>
        </w:rPr>
        <w:t>,5</w:t>
      </w:r>
      <w:r w:rsidR="007C0682" w:rsidRPr="006D6D93">
        <w:rPr>
          <w:rFonts w:ascii="Tahoma" w:hAnsi="Tahoma" w:cs="Tahoma"/>
        </w:rPr>
        <w:t xml:space="preserve"> and Rat Race</w:t>
      </w:r>
    </w:p>
    <w:p w14:paraId="69E1F297" w14:textId="77777777" w:rsidR="007C0682" w:rsidRPr="005111E2" w:rsidRDefault="007C0682" w:rsidP="00F621F6">
      <w:pPr>
        <w:spacing w:before="1" w:line="253" w:lineRule="exact"/>
        <w:rPr>
          <w:b/>
          <w:sz w:val="20"/>
          <w:szCs w:val="20"/>
        </w:rPr>
      </w:pPr>
    </w:p>
    <w:p w14:paraId="4B7ECAF3" w14:textId="77186E9A" w:rsidR="00AC2B0E" w:rsidRPr="005111E2" w:rsidRDefault="00000000" w:rsidP="007C3C6A">
      <w:pPr>
        <w:spacing w:line="253" w:lineRule="exact"/>
        <w:rPr>
          <w:sz w:val="20"/>
          <w:szCs w:val="20"/>
        </w:rPr>
      </w:pPr>
      <w:r w:rsidRPr="005111E2">
        <w:rPr>
          <w:b/>
          <w:sz w:val="20"/>
          <w:szCs w:val="20"/>
        </w:rPr>
        <w:t>Exhibitor</w:t>
      </w:r>
      <w:r w:rsidRPr="005111E2">
        <w:rPr>
          <w:b/>
          <w:spacing w:val="-5"/>
          <w:sz w:val="20"/>
          <w:szCs w:val="20"/>
        </w:rPr>
        <w:t xml:space="preserve"> </w:t>
      </w:r>
      <w:proofErr w:type="spellStart"/>
      <w:r w:rsidRPr="005111E2">
        <w:rPr>
          <w:b/>
          <w:spacing w:val="-2"/>
          <w:sz w:val="20"/>
          <w:szCs w:val="20"/>
        </w:rPr>
        <w:t>Information</w:t>
      </w:r>
      <w:r w:rsidR="007C3C6A" w:rsidRPr="005111E2">
        <w:rPr>
          <w:b/>
          <w:spacing w:val="-2"/>
          <w:sz w:val="20"/>
          <w:szCs w:val="20"/>
        </w:rPr>
        <w:t>:</w:t>
      </w:r>
      <w:r w:rsidRPr="005111E2">
        <w:rPr>
          <w:sz w:val="20"/>
          <w:szCs w:val="20"/>
        </w:rPr>
        <w:t>All</w:t>
      </w:r>
      <w:proofErr w:type="spellEnd"/>
      <w:r w:rsidRPr="005111E2">
        <w:rPr>
          <w:sz w:val="20"/>
          <w:szCs w:val="20"/>
        </w:rPr>
        <w:t xml:space="preserve"> dogs must be kept on a short leash and under control while on trial grounds when not showing. Flex leashes are NOT permitted. No SMOKING anywhere on premise. Pick up after your dog. Bring water for yourself</w:t>
      </w:r>
      <w:r w:rsidRPr="005111E2">
        <w:rPr>
          <w:spacing w:val="-2"/>
          <w:sz w:val="20"/>
          <w:szCs w:val="20"/>
        </w:rPr>
        <w:t xml:space="preserve"> </w:t>
      </w:r>
      <w:r w:rsidRPr="005111E2">
        <w:rPr>
          <w:sz w:val="20"/>
          <w:szCs w:val="20"/>
        </w:rPr>
        <w:t>&amp;</w:t>
      </w:r>
      <w:r w:rsidRPr="005111E2">
        <w:rPr>
          <w:spacing w:val="-5"/>
          <w:sz w:val="20"/>
          <w:szCs w:val="20"/>
        </w:rPr>
        <w:t xml:space="preserve"> </w:t>
      </w:r>
      <w:r w:rsidRPr="005111E2">
        <w:rPr>
          <w:sz w:val="20"/>
          <w:szCs w:val="20"/>
        </w:rPr>
        <w:t>your</w:t>
      </w:r>
      <w:r w:rsidRPr="005111E2">
        <w:rPr>
          <w:spacing w:val="-3"/>
          <w:sz w:val="20"/>
          <w:szCs w:val="20"/>
        </w:rPr>
        <w:t xml:space="preserve"> </w:t>
      </w:r>
      <w:r w:rsidRPr="005111E2">
        <w:rPr>
          <w:sz w:val="20"/>
          <w:szCs w:val="20"/>
        </w:rPr>
        <w:t>dog.</w:t>
      </w:r>
      <w:r w:rsidRPr="005111E2">
        <w:rPr>
          <w:spacing w:val="-2"/>
          <w:sz w:val="20"/>
          <w:szCs w:val="20"/>
        </w:rPr>
        <w:t xml:space="preserve"> </w:t>
      </w:r>
      <w:r w:rsidRPr="005111E2">
        <w:rPr>
          <w:sz w:val="20"/>
          <w:szCs w:val="20"/>
        </w:rPr>
        <w:t>Dogs</w:t>
      </w:r>
      <w:r w:rsidRPr="005111E2">
        <w:rPr>
          <w:spacing w:val="-1"/>
          <w:sz w:val="20"/>
          <w:szCs w:val="20"/>
        </w:rPr>
        <w:t xml:space="preserve"> </w:t>
      </w:r>
      <w:r w:rsidRPr="005111E2">
        <w:rPr>
          <w:sz w:val="20"/>
          <w:szCs w:val="20"/>
        </w:rPr>
        <w:t>not</w:t>
      </w:r>
      <w:r w:rsidRPr="005111E2">
        <w:rPr>
          <w:spacing w:val="-4"/>
          <w:sz w:val="20"/>
          <w:szCs w:val="20"/>
        </w:rPr>
        <w:t xml:space="preserve"> </w:t>
      </w:r>
      <w:r w:rsidRPr="005111E2">
        <w:rPr>
          <w:sz w:val="20"/>
          <w:szCs w:val="20"/>
        </w:rPr>
        <w:t>working</w:t>
      </w:r>
      <w:r w:rsidRPr="005111E2">
        <w:rPr>
          <w:spacing w:val="-2"/>
          <w:sz w:val="20"/>
          <w:szCs w:val="20"/>
        </w:rPr>
        <w:t xml:space="preserve"> </w:t>
      </w:r>
      <w:r w:rsidRPr="005111E2">
        <w:rPr>
          <w:sz w:val="20"/>
          <w:szCs w:val="20"/>
        </w:rPr>
        <w:t>MUST</w:t>
      </w:r>
      <w:r w:rsidRPr="005111E2">
        <w:rPr>
          <w:spacing w:val="-3"/>
          <w:sz w:val="20"/>
          <w:szCs w:val="20"/>
        </w:rPr>
        <w:t xml:space="preserve"> </w:t>
      </w:r>
      <w:r w:rsidRPr="005111E2">
        <w:rPr>
          <w:sz w:val="20"/>
          <w:szCs w:val="20"/>
        </w:rPr>
        <w:t>be</w:t>
      </w:r>
      <w:r w:rsidRPr="005111E2">
        <w:rPr>
          <w:spacing w:val="-2"/>
          <w:sz w:val="20"/>
          <w:szCs w:val="20"/>
        </w:rPr>
        <w:t xml:space="preserve"> </w:t>
      </w:r>
      <w:r w:rsidRPr="005111E2">
        <w:rPr>
          <w:sz w:val="20"/>
          <w:szCs w:val="20"/>
        </w:rPr>
        <w:t>in</w:t>
      </w:r>
      <w:r w:rsidRPr="005111E2">
        <w:rPr>
          <w:spacing w:val="-2"/>
          <w:sz w:val="20"/>
          <w:szCs w:val="20"/>
        </w:rPr>
        <w:t xml:space="preserve"> </w:t>
      </w:r>
      <w:r w:rsidRPr="005111E2">
        <w:rPr>
          <w:sz w:val="20"/>
          <w:szCs w:val="20"/>
        </w:rPr>
        <w:t>the</w:t>
      </w:r>
      <w:r w:rsidRPr="005111E2">
        <w:rPr>
          <w:spacing w:val="-4"/>
          <w:sz w:val="20"/>
          <w:szCs w:val="20"/>
        </w:rPr>
        <w:t xml:space="preserve"> </w:t>
      </w:r>
      <w:r w:rsidRPr="005111E2">
        <w:rPr>
          <w:sz w:val="20"/>
          <w:szCs w:val="20"/>
        </w:rPr>
        <w:t>car</w:t>
      </w:r>
      <w:r w:rsidRPr="005111E2">
        <w:rPr>
          <w:spacing w:val="-4"/>
          <w:sz w:val="20"/>
          <w:szCs w:val="20"/>
        </w:rPr>
        <w:t xml:space="preserve"> </w:t>
      </w:r>
      <w:r w:rsidRPr="005111E2">
        <w:rPr>
          <w:sz w:val="20"/>
          <w:szCs w:val="20"/>
        </w:rPr>
        <w:t>and/or</w:t>
      </w:r>
      <w:r w:rsidRPr="005111E2">
        <w:rPr>
          <w:spacing w:val="-4"/>
          <w:sz w:val="20"/>
          <w:szCs w:val="20"/>
        </w:rPr>
        <w:t xml:space="preserve"> </w:t>
      </w:r>
      <w:r w:rsidRPr="005111E2">
        <w:rPr>
          <w:sz w:val="20"/>
          <w:szCs w:val="20"/>
        </w:rPr>
        <w:t>crated.</w:t>
      </w:r>
      <w:r w:rsidRPr="005111E2">
        <w:rPr>
          <w:spacing w:val="-3"/>
          <w:sz w:val="20"/>
          <w:szCs w:val="20"/>
        </w:rPr>
        <w:t xml:space="preserve"> </w:t>
      </w:r>
      <w:r w:rsidRPr="005111E2">
        <w:rPr>
          <w:sz w:val="20"/>
          <w:szCs w:val="20"/>
        </w:rPr>
        <w:t>Bitches</w:t>
      </w:r>
      <w:r w:rsidRPr="005111E2">
        <w:rPr>
          <w:spacing w:val="-1"/>
          <w:sz w:val="20"/>
          <w:szCs w:val="20"/>
        </w:rPr>
        <w:t xml:space="preserve"> </w:t>
      </w:r>
      <w:r w:rsidRPr="005111E2">
        <w:rPr>
          <w:sz w:val="20"/>
          <w:szCs w:val="20"/>
        </w:rPr>
        <w:t>in season</w:t>
      </w:r>
      <w:r w:rsidRPr="005111E2">
        <w:rPr>
          <w:spacing w:val="-1"/>
          <w:sz w:val="20"/>
          <w:szCs w:val="20"/>
        </w:rPr>
        <w:t xml:space="preserve"> </w:t>
      </w:r>
      <w:r w:rsidRPr="005111E2">
        <w:rPr>
          <w:sz w:val="20"/>
          <w:szCs w:val="20"/>
        </w:rPr>
        <w:t>are eligible</w:t>
      </w:r>
      <w:r w:rsidRPr="005111E2">
        <w:rPr>
          <w:spacing w:val="-1"/>
          <w:sz w:val="20"/>
          <w:szCs w:val="20"/>
        </w:rPr>
        <w:t xml:space="preserve"> </w:t>
      </w:r>
      <w:r w:rsidRPr="005111E2">
        <w:rPr>
          <w:sz w:val="20"/>
          <w:szCs w:val="20"/>
        </w:rPr>
        <w:t>for</w:t>
      </w:r>
      <w:r w:rsidRPr="005111E2">
        <w:rPr>
          <w:spacing w:val="-1"/>
          <w:sz w:val="20"/>
          <w:szCs w:val="20"/>
        </w:rPr>
        <w:t xml:space="preserve"> </w:t>
      </w:r>
      <w:r w:rsidRPr="005111E2">
        <w:rPr>
          <w:sz w:val="20"/>
          <w:szCs w:val="20"/>
        </w:rPr>
        <w:t>entry but</w:t>
      </w:r>
      <w:r w:rsidRPr="005111E2">
        <w:rPr>
          <w:spacing w:val="-1"/>
          <w:sz w:val="20"/>
          <w:szCs w:val="20"/>
        </w:rPr>
        <w:t xml:space="preserve"> </w:t>
      </w:r>
      <w:r w:rsidRPr="005111E2">
        <w:rPr>
          <w:sz w:val="20"/>
          <w:szCs w:val="20"/>
        </w:rPr>
        <w:t>will</w:t>
      </w:r>
      <w:r w:rsidRPr="005111E2">
        <w:rPr>
          <w:spacing w:val="-2"/>
          <w:sz w:val="20"/>
          <w:szCs w:val="20"/>
        </w:rPr>
        <w:t xml:space="preserve"> </w:t>
      </w:r>
      <w:r w:rsidRPr="005111E2">
        <w:rPr>
          <w:sz w:val="20"/>
          <w:szCs w:val="20"/>
        </w:rPr>
        <w:t>be required to be kept</w:t>
      </w:r>
      <w:r w:rsidRPr="005111E2">
        <w:rPr>
          <w:spacing w:val="-1"/>
          <w:sz w:val="20"/>
          <w:szCs w:val="20"/>
        </w:rPr>
        <w:t xml:space="preserve"> </w:t>
      </w:r>
      <w:r w:rsidRPr="005111E2">
        <w:rPr>
          <w:sz w:val="20"/>
          <w:szCs w:val="20"/>
        </w:rPr>
        <w:t>separate</w:t>
      </w:r>
      <w:r w:rsidRPr="005111E2">
        <w:rPr>
          <w:spacing w:val="-2"/>
          <w:sz w:val="20"/>
          <w:szCs w:val="20"/>
        </w:rPr>
        <w:t xml:space="preserve"> </w:t>
      </w:r>
      <w:r w:rsidRPr="005111E2">
        <w:rPr>
          <w:sz w:val="20"/>
          <w:szCs w:val="20"/>
        </w:rPr>
        <w:t>from</w:t>
      </w:r>
      <w:r w:rsidRPr="005111E2">
        <w:rPr>
          <w:spacing w:val="-1"/>
          <w:sz w:val="20"/>
          <w:szCs w:val="20"/>
        </w:rPr>
        <w:t xml:space="preserve"> </w:t>
      </w:r>
      <w:r w:rsidRPr="005111E2">
        <w:rPr>
          <w:sz w:val="20"/>
          <w:szCs w:val="20"/>
        </w:rPr>
        <w:t>other dogs &amp;</w:t>
      </w:r>
      <w:r w:rsidRPr="005111E2">
        <w:rPr>
          <w:spacing w:val="-2"/>
          <w:sz w:val="20"/>
          <w:szCs w:val="20"/>
        </w:rPr>
        <w:t xml:space="preserve"> </w:t>
      </w:r>
      <w:r w:rsidRPr="005111E2">
        <w:rPr>
          <w:sz w:val="20"/>
          <w:szCs w:val="20"/>
        </w:rPr>
        <w:t>will</w:t>
      </w:r>
      <w:r w:rsidRPr="005111E2">
        <w:rPr>
          <w:spacing w:val="-2"/>
          <w:sz w:val="20"/>
          <w:szCs w:val="20"/>
        </w:rPr>
        <w:t xml:space="preserve"> </w:t>
      </w:r>
      <w:r w:rsidRPr="005111E2">
        <w:rPr>
          <w:sz w:val="20"/>
          <w:szCs w:val="20"/>
        </w:rPr>
        <w:t>run</w:t>
      </w:r>
      <w:r w:rsidRPr="005111E2">
        <w:rPr>
          <w:spacing w:val="-1"/>
          <w:sz w:val="20"/>
          <w:szCs w:val="20"/>
        </w:rPr>
        <w:t xml:space="preserve"> </w:t>
      </w:r>
      <w:r w:rsidRPr="005111E2">
        <w:rPr>
          <w:sz w:val="20"/>
          <w:szCs w:val="20"/>
        </w:rPr>
        <w:t>at the end of trial. Please inform the Secretary. There are many choices for food nearby. Indoor space has A/C.</w:t>
      </w:r>
    </w:p>
    <w:p w14:paraId="5A3CB447" w14:textId="77777777" w:rsidR="00AC2B0E" w:rsidRPr="005111E2" w:rsidRDefault="00AC2B0E" w:rsidP="00A14530">
      <w:pPr>
        <w:pStyle w:val="BodyText"/>
      </w:pPr>
    </w:p>
    <w:p w14:paraId="66754DC3" w14:textId="70591C3D" w:rsidR="00AC2B0E" w:rsidRPr="005111E2" w:rsidRDefault="00000000" w:rsidP="007C3C6A">
      <w:pPr>
        <w:spacing w:line="253" w:lineRule="exact"/>
        <w:rPr>
          <w:sz w:val="20"/>
          <w:szCs w:val="20"/>
        </w:rPr>
      </w:pPr>
      <w:proofErr w:type="spellStart"/>
      <w:r w:rsidRPr="005111E2">
        <w:rPr>
          <w:b/>
          <w:spacing w:val="-2"/>
          <w:sz w:val="20"/>
          <w:szCs w:val="20"/>
        </w:rPr>
        <w:t>Awards</w:t>
      </w:r>
      <w:r w:rsidR="007C3C6A" w:rsidRPr="005111E2">
        <w:rPr>
          <w:b/>
          <w:spacing w:val="-2"/>
          <w:sz w:val="20"/>
          <w:szCs w:val="20"/>
        </w:rPr>
        <w:t>:</w:t>
      </w:r>
      <w:r w:rsidRPr="005111E2">
        <w:rPr>
          <w:sz w:val="20"/>
          <w:szCs w:val="20"/>
        </w:rPr>
        <w:t>Ribbons</w:t>
      </w:r>
      <w:proofErr w:type="spellEnd"/>
      <w:r w:rsidRPr="005111E2">
        <w:rPr>
          <w:spacing w:val="-3"/>
          <w:sz w:val="20"/>
          <w:szCs w:val="20"/>
        </w:rPr>
        <w:t xml:space="preserve"> </w:t>
      </w:r>
      <w:r w:rsidRPr="005111E2">
        <w:rPr>
          <w:sz w:val="20"/>
          <w:szCs w:val="20"/>
        </w:rPr>
        <w:t>will</w:t>
      </w:r>
      <w:r w:rsidRPr="005111E2">
        <w:rPr>
          <w:spacing w:val="-3"/>
          <w:sz w:val="20"/>
          <w:szCs w:val="20"/>
        </w:rPr>
        <w:t xml:space="preserve"> </w:t>
      </w:r>
      <w:r w:rsidRPr="005111E2">
        <w:rPr>
          <w:sz w:val="20"/>
          <w:szCs w:val="20"/>
        </w:rPr>
        <w:t>be</w:t>
      </w:r>
      <w:r w:rsidRPr="005111E2">
        <w:rPr>
          <w:spacing w:val="-4"/>
          <w:sz w:val="20"/>
          <w:szCs w:val="20"/>
        </w:rPr>
        <w:t xml:space="preserve"> </w:t>
      </w:r>
      <w:r w:rsidRPr="005111E2">
        <w:rPr>
          <w:sz w:val="20"/>
          <w:szCs w:val="20"/>
        </w:rPr>
        <w:t>awarded</w:t>
      </w:r>
      <w:r w:rsidRPr="005111E2">
        <w:rPr>
          <w:spacing w:val="-5"/>
          <w:sz w:val="20"/>
          <w:szCs w:val="20"/>
        </w:rPr>
        <w:t xml:space="preserve"> </w:t>
      </w:r>
      <w:r w:rsidRPr="005111E2">
        <w:rPr>
          <w:sz w:val="20"/>
          <w:szCs w:val="20"/>
        </w:rPr>
        <w:t>for</w:t>
      </w:r>
      <w:r w:rsidRPr="005111E2">
        <w:rPr>
          <w:spacing w:val="-5"/>
          <w:sz w:val="20"/>
          <w:szCs w:val="20"/>
        </w:rPr>
        <w:t xml:space="preserve"> </w:t>
      </w:r>
      <w:r w:rsidRPr="005111E2">
        <w:rPr>
          <w:sz w:val="20"/>
          <w:szCs w:val="20"/>
        </w:rPr>
        <w:t>all</w:t>
      </w:r>
      <w:r w:rsidRPr="005111E2">
        <w:rPr>
          <w:spacing w:val="-3"/>
          <w:sz w:val="20"/>
          <w:szCs w:val="20"/>
        </w:rPr>
        <w:t xml:space="preserve"> </w:t>
      </w:r>
      <w:r w:rsidRPr="005111E2">
        <w:rPr>
          <w:sz w:val="20"/>
          <w:szCs w:val="20"/>
        </w:rPr>
        <w:t>Q’s</w:t>
      </w:r>
      <w:r w:rsidRPr="005111E2">
        <w:rPr>
          <w:spacing w:val="-2"/>
          <w:sz w:val="20"/>
          <w:szCs w:val="20"/>
        </w:rPr>
        <w:t xml:space="preserve"> </w:t>
      </w:r>
      <w:r w:rsidRPr="005111E2">
        <w:rPr>
          <w:sz w:val="20"/>
          <w:szCs w:val="20"/>
        </w:rPr>
        <w:t>&amp;</w:t>
      </w:r>
      <w:r w:rsidRPr="005111E2">
        <w:rPr>
          <w:spacing w:val="-7"/>
          <w:sz w:val="20"/>
          <w:szCs w:val="20"/>
        </w:rPr>
        <w:t xml:space="preserve"> </w:t>
      </w:r>
      <w:r w:rsidRPr="005111E2">
        <w:rPr>
          <w:sz w:val="20"/>
          <w:szCs w:val="20"/>
        </w:rPr>
        <w:t>Titles</w:t>
      </w:r>
      <w:r w:rsidRPr="005111E2">
        <w:rPr>
          <w:spacing w:val="-3"/>
          <w:sz w:val="20"/>
          <w:szCs w:val="20"/>
        </w:rPr>
        <w:t xml:space="preserve"> </w:t>
      </w:r>
      <w:r w:rsidRPr="005111E2">
        <w:rPr>
          <w:sz w:val="20"/>
          <w:szCs w:val="20"/>
        </w:rPr>
        <w:t>and</w:t>
      </w:r>
      <w:r w:rsidRPr="005111E2">
        <w:rPr>
          <w:spacing w:val="-5"/>
          <w:sz w:val="20"/>
          <w:szCs w:val="20"/>
        </w:rPr>
        <w:t xml:space="preserve"> </w:t>
      </w:r>
      <w:r w:rsidRPr="005111E2">
        <w:rPr>
          <w:spacing w:val="-2"/>
          <w:sz w:val="20"/>
          <w:szCs w:val="20"/>
        </w:rPr>
        <w:t>Medallions</w:t>
      </w:r>
    </w:p>
    <w:p w14:paraId="7AA62AB6" w14:textId="77777777" w:rsidR="00AC2B0E" w:rsidRPr="00A14530" w:rsidRDefault="00AC2B0E" w:rsidP="00A14530">
      <w:pPr>
        <w:rPr>
          <w:sz w:val="20"/>
          <w:szCs w:val="20"/>
        </w:rPr>
      </w:pPr>
    </w:p>
    <w:p w14:paraId="3D352082" w14:textId="1336039C" w:rsidR="004875BA" w:rsidRPr="007C3C6A" w:rsidRDefault="004875BA" w:rsidP="00A14530">
      <w:pPr>
        <w:rPr>
          <w:sz w:val="18"/>
          <w:szCs w:val="18"/>
        </w:rPr>
        <w:sectPr w:rsidR="004875BA" w:rsidRPr="007C3C6A" w:rsidSect="007C3C6A">
          <w:type w:val="continuous"/>
          <w:pgSz w:w="12240" w:h="15840"/>
          <w:pgMar w:top="432" w:right="1008" w:bottom="288" w:left="1008" w:header="720" w:footer="720" w:gutter="0"/>
          <w:cols w:space="720"/>
        </w:sectPr>
      </w:pPr>
      <w:r w:rsidRPr="007C3C6A">
        <w:rPr>
          <w:sz w:val="18"/>
          <w:szCs w:val="18"/>
        </w:rPr>
        <w:t xml:space="preserve">Permission has been granted by the Happy Ratter Association, LLC  for the holding of this Happy Ratter event under </w:t>
      </w:r>
      <w:r w:rsidR="003B1253" w:rsidRPr="007C3C6A">
        <w:rPr>
          <w:sz w:val="18"/>
          <w:szCs w:val="18"/>
        </w:rPr>
        <w:t>Happy Ratter</w:t>
      </w:r>
      <w:r w:rsidRPr="007C3C6A">
        <w:rPr>
          <w:sz w:val="18"/>
          <w:szCs w:val="18"/>
        </w:rPr>
        <w:t xml:space="preserve"> rules and regulations.</w:t>
      </w:r>
    </w:p>
    <w:p w14:paraId="27F20484" w14:textId="77777777" w:rsidR="00585320" w:rsidRPr="009E0467" w:rsidRDefault="00585320" w:rsidP="00585320">
      <w:pPr>
        <w:spacing w:before="80"/>
        <w:ind w:left="100"/>
        <w:rPr>
          <w:sz w:val="18"/>
          <w:szCs w:val="18"/>
        </w:rPr>
      </w:pPr>
      <w:r w:rsidRPr="009E0467">
        <w:rPr>
          <w:sz w:val="18"/>
          <w:szCs w:val="18"/>
        </w:rPr>
        <w:lastRenderedPageBreak/>
        <w:t>M if metallic, check mark if not FOR GAMES:</w:t>
      </w:r>
    </w:p>
    <w:p w14:paraId="0AA40E14" w14:textId="732B13B9" w:rsidR="00585320" w:rsidRPr="009E0467" w:rsidRDefault="00585320" w:rsidP="00585320">
      <w:pPr>
        <w:spacing w:before="80"/>
        <w:ind w:left="100"/>
        <w:rPr>
          <w:sz w:val="18"/>
          <w:szCs w:val="18"/>
        </w:rPr>
      </w:pPr>
      <w:r w:rsidRPr="009E0467">
        <w:rPr>
          <w:sz w:val="18"/>
          <w:szCs w:val="18"/>
        </w:rPr>
        <w:t>Level 1, 2, 3</w:t>
      </w:r>
      <w:r w:rsidR="000B5E0B">
        <w:rPr>
          <w:sz w:val="18"/>
          <w:szCs w:val="18"/>
        </w:rPr>
        <w:t>, 4, 5</w:t>
      </w:r>
      <w:r w:rsidRPr="009E0467">
        <w:rPr>
          <w:sz w:val="18"/>
          <w:szCs w:val="18"/>
        </w:rPr>
        <w:t xml:space="preserve"> and M if metallic</w:t>
      </w:r>
    </w:p>
    <w:p w14:paraId="165996A0" w14:textId="64F3B589" w:rsidR="006400E2" w:rsidRPr="009E0467" w:rsidRDefault="00585320">
      <w:pPr>
        <w:spacing w:before="80"/>
        <w:ind w:left="100"/>
        <w:rPr>
          <w:sz w:val="18"/>
          <w:szCs w:val="18"/>
        </w:rPr>
      </w:pPr>
      <w:r w:rsidRPr="009E0467">
        <w:rPr>
          <w:sz w:val="18"/>
          <w:szCs w:val="18"/>
        </w:rPr>
        <w:t>Reminder:  If you have earned a title and want to</w:t>
      </w:r>
      <w:r w:rsidRPr="009E0467">
        <w:rPr>
          <w:rFonts w:ascii="Calibri"/>
          <w:sz w:val="18"/>
          <w:szCs w:val="18"/>
        </w:rPr>
        <w:t xml:space="preserve"> </w:t>
      </w:r>
      <w:r w:rsidRPr="009E0467">
        <w:rPr>
          <w:sz w:val="18"/>
          <w:szCs w:val="18"/>
        </w:rPr>
        <w:t>remain at the same level, enter Metallic.</w:t>
      </w:r>
    </w:p>
    <w:p w14:paraId="345798E8" w14:textId="44D5AA6A" w:rsidR="006400E2" w:rsidRPr="009E0467" w:rsidRDefault="00E10593">
      <w:pPr>
        <w:spacing w:before="80"/>
        <w:ind w:left="100"/>
        <w:rPr>
          <w:spacing w:val="-2"/>
          <w:sz w:val="18"/>
          <w:szCs w:val="18"/>
        </w:rPr>
      </w:pPr>
      <w:r>
        <w:rPr>
          <w:noProof/>
        </w:rPr>
        <mc:AlternateContent>
          <mc:Choice Requires="wps">
            <w:drawing>
              <wp:anchor distT="0" distB="0" distL="114300" distR="114300" simplePos="0" relativeHeight="251661312" behindDoc="0" locked="0" layoutInCell="1" allowOverlap="1" wp14:anchorId="2BF462F0" wp14:editId="58A41436">
                <wp:simplePos x="0" y="0"/>
                <wp:positionH relativeFrom="column">
                  <wp:posOffset>3276600</wp:posOffset>
                </wp:positionH>
                <wp:positionV relativeFrom="paragraph">
                  <wp:posOffset>162560</wp:posOffset>
                </wp:positionV>
                <wp:extent cx="2095500" cy="238125"/>
                <wp:effectExtent l="0" t="0" r="0" b="0"/>
                <wp:wrapNone/>
                <wp:docPr id="960704294" name="Text Box 1"/>
                <wp:cNvGraphicFramePr/>
                <a:graphic xmlns:a="http://schemas.openxmlformats.org/drawingml/2006/main">
                  <a:graphicData uri="http://schemas.microsoft.com/office/word/2010/wordprocessingShape">
                    <wps:wsp>
                      <wps:cNvSpPr txBox="1"/>
                      <wps:spPr>
                        <a:xfrm>
                          <a:off x="0" y="0"/>
                          <a:ext cx="2095500" cy="238125"/>
                        </a:xfrm>
                        <a:prstGeom prst="rect">
                          <a:avLst/>
                        </a:prstGeom>
                        <a:noFill/>
                        <a:ln w="6350">
                          <a:noFill/>
                        </a:ln>
                      </wps:spPr>
                      <wps:txbx>
                        <w:txbxContent>
                          <w:p w14:paraId="2E75D5AF" w14:textId="77777777" w:rsidR="00E10593" w:rsidRPr="00E10593" w:rsidRDefault="00E10593" w:rsidP="00E10593">
                            <w:pPr>
                              <w:rPr>
                                <w:sz w:val="20"/>
                                <w:szCs w:val="20"/>
                              </w:rPr>
                            </w:pPr>
                            <w:r w:rsidRPr="00E10593">
                              <w:rPr>
                                <w:sz w:val="20"/>
                                <w:szCs w:val="20"/>
                              </w:rPr>
                              <w:t>Judge:  Jennifer Simpson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F462F0" id="_x0000_t202" coordsize="21600,21600" o:spt="202" path="m,l,21600r21600,l21600,xe">
                <v:stroke joinstyle="miter"/>
                <v:path gradientshapeok="t" o:connecttype="rect"/>
              </v:shapetype>
              <v:shape id="Text Box 1" o:spid="_x0000_s1026" type="#_x0000_t202" style="position:absolute;left:0;text-align:left;margin-left:258pt;margin-top:12.8pt;width:16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" filled="f" stroked="f" strokeweight=".5pt">
                <v:textbox>
                  <w:txbxContent>
                    <w:p w14:paraId="2E75D5AF" w14:textId="77777777" w:rsidR="00E10593" w:rsidRPr="00E10593" w:rsidRDefault="00E10593" w:rsidP="00E10593">
                      <w:pPr>
                        <w:rPr>
                          <w:sz w:val="20"/>
                          <w:szCs w:val="20"/>
                        </w:rPr>
                      </w:pPr>
                      <w:r w:rsidRPr="00E10593">
                        <w:rPr>
                          <w:sz w:val="20"/>
                          <w:szCs w:val="20"/>
                        </w:rPr>
                        <w:t>Judge:  Jennifer Simpson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7E1976F" wp14:editId="53F78CF5">
                <wp:simplePos x="0" y="0"/>
                <wp:positionH relativeFrom="column">
                  <wp:posOffset>0</wp:posOffset>
                </wp:positionH>
                <wp:positionV relativeFrom="paragraph">
                  <wp:posOffset>172085</wp:posOffset>
                </wp:positionV>
                <wp:extent cx="2095500" cy="238125"/>
                <wp:effectExtent l="0" t="0" r="0" b="0"/>
                <wp:wrapNone/>
                <wp:docPr id="1339244946" name="Text Box 1"/>
                <wp:cNvGraphicFramePr/>
                <a:graphic xmlns:a="http://schemas.openxmlformats.org/drawingml/2006/main">
                  <a:graphicData uri="http://schemas.microsoft.com/office/word/2010/wordprocessingShape">
                    <wps:wsp>
                      <wps:cNvSpPr txBox="1"/>
                      <wps:spPr>
                        <a:xfrm>
                          <a:off x="0" y="0"/>
                          <a:ext cx="2095500" cy="238125"/>
                        </a:xfrm>
                        <a:prstGeom prst="rect">
                          <a:avLst/>
                        </a:prstGeom>
                        <a:noFill/>
                        <a:ln w="6350">
                          <a:noFill/>
                        </a:ln>
                      </wps:spPr>
                      <wps:txbx>
                        <w:txbxContent>
                          <w:p w14:paraId="12333C1B" w14:textId="538B7B24" w:rsidR="00E10593" w:rsidRPr="00E10593" w:rsidRDefault="00E10593" w:rsidP="00E10593">
                            <w:pPr>
                              <w:rPr>
                                <w:sz w:val="20"/>
                                <w:szCs w:val="20"/>
                              </w:rPr>
                            </w:pPr>
                            <w:r w:rsidRPr="00E10593">
                              <w:rPr>
                                <w:sz w:val="20"/>
                                <w:szCs w:val="20"/>
                              </w:rPr>
                              <w:t>Judge:  Dale Simpson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E1976F" id="_x0000_s1027" type="#_x0000_t202" style="position:absolute;left:0;text-align:left;margin-left:0;margin-top:13.55pt;width:16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" filled="f" stroked="f" strokeweight=".5pt">
                <v:textbox>
                  <w:txbxContent>
                    <w:p w14:paraId="12333C1B" w14:textId="538B7B24" w:rsidR="00E10593" w:rsidRPr="00E10593" w:rsidRDefault="00E10593" w:rsidP="00E10593">
                      <w:pPr>
                        <w:rPr>
                          <w:sz w:val="20"/>
                          <w:szCs w:val="20"/>
                        </w:rPr>
                      </w:pPr>
                      <w:r w:rsidRPr="00E10593">
                        <w:rPr>
                          <w:sz w:val="20"/>
                          <w:szCs w:val="20"/>
                        </w:rPr>
                        <w:t xml:space="preserve">Judge:  </w:t>
                      </w:r>
                      <w:r w:rsidRPr="00E10593">
                        <w:rPr>
                          <w:sz w:val="20"/>
                          <w:szCs w:val="20"/>
                        </w:rPr>
                        <w:t>Dale</w:t>
                      </w:r>
                      <w:r w:rsidRPr="00E10593">
                        <w:rPr>
                          <w:sz w:val="20"/>
                          <w:szCs w:val="20"/>
                        </w:rPr>
                        <w:t xml:space="preserve"> Simpson</w:t>
                      </w:r>
                    </w:p>
                  </w:txbxContent>
                </v:textbox>
              </v:shape>
            </w:pict>
          </mc:Fallback>
        </mc:AlternateContent>
      </w:r>
      <w:r w:rsidRPr="009E0467">
        <w:rPr>
          <w:sz w:val="18"/>
          <w:szCs w:val="18"/>
        </w:rPr>
        <w:t>Check</w:t>
      </w:r>
      <w:r w:rsidRPr="009E0467">
        <w:rPr>
          <w:spacing w:val="-5"/>
          <w:sz w:val="18"/>
          <w:szCs w:val="18"/>
        </w:rPr>
        <w:t xml:space="preserve"> </w:t>
      </w:r>
      <w:r w:rsidRPr="009E0467">
        <w:rPr>
          <w:sz w:val="18"/>
          <w:szCs w:val="18"/>
        </w:rPr>
        <w:t>Boxes</w:t>
      </w:r>
      <w:r w:rsidRPr="009E0467">
        <w:rPr>
          <w:spacing w:val="-5"/>
          <w:sz w:val="18"/>
          <w:szCs w:val="18"/>
        </w:rPr>
        <w:t xml:space="preserve"> </w:t>
      </w:r>
      <w:r w:rsidRPr="009E0467">
        <w:rPr>
          <w:sz w:val="18"/>
          <w:szCs w:val="18"/>
        </w:rPr>
        <w:t>you</w:t>
      </w:r>
      <w:r w:rsidRPr="009E0467">
        <w:rPr>
          <w:spacing w:val="-4"/>
          <w:sz w:val="18"/>
          <w:szCs w:val="18"/>
        </w:rPr>
        <w:t xml:space="preserve"> </w:t>
      </w:r>
      <w:r w:rsidRPr="009E0467">
        <w:rPr>
          <w:sz w:val="18"/>
          <w:szCs w:val="18"/>
        </w:rPr>
        <w:t>would</w:t>
      </w:r>
      <w:r w:rsidRPr="009E0467">
        <w:rPr>
          <w:spacing w:val="-5"/>
          <w:sz w:val="18"/>
          <w:szCs w:val="18"/>
        </w:rPr>
        <w:t xml:space="preserve"> </w:t>
      </w:r>
      <w:r w:rsidRPr="009E0467">
        <w:rPr>
          <w:sz w:val="18"/>
          <w:szCs w:val="18"/>
        </w:rPr>
        <w:t>like</w:t>
      </w:r>
      <w:r w:rsidRPr="009E0467">
        <w:rPr>
          <w:spacing w:val="-3"/>
          <w:sz w:val="18"/>
          <w:szCs w:val="18"/>
        </w:rPr>
        <w:t xml:space="preserve"> </w:t>
      </w:r>
      <w:r w:rsidRPr="009E0467">
        <w:rPr>
          <w:sz w:val="18"/>
          <w:szCs w:val="18"/>
        </w:rPr>
        <w:t>to</w:t>
      </w:r>
      <w:r w:rsidRPr="009E0467">
        <w:rPr>
          <w:spacing w:val="-4"/>
          <w:sz w:val="18"/>
          <w:szCs w:val="18"/>
        </w:rPr>
        <w:t xml:space="preserve"> </w:t>
      </w:r>
      <w:r w:rsidRPr="009E0467">
        <w:rPr>
          <w:sz w:val="18"/>
          <w:szCs w:val="18"/>
        </w:rPr>
        <w:t>enter.</w:t>
      </w:r>
      <w:r w:rsidRPr="009E0467">
        <w:rPr>
          <w:spacing w:val="-1"/>
          <w:sz w:val="18"/>
          <w:szCs w:val="18"/>
        </w:rPr>
        <w:t xml:space="preserve"> </w:t>
      </w:r>
      <w:r w:rsidRPr="009E0467">
        <w:rPr>
          <w:sz w:val="18"/>
          <w:szCs w:val="18"/>
        </w:rPr>
        <w:t>*</w:t>
      </w:r>
      <w:r w:rsidRPr="009E0467">
        <w:rPr>
          <w:spacing w:val="-5"/>
          <w:sz w:val="18"/>
          <w:szCs w:val="18"/>
        </w:rPr>
        <w:t xml:space="preserve"> </w:t>
      </w:r>
      <w:r w:rsidRPr="009E0467">
        <w:rPr>
          <w:sz w:val="18"/>
          <w:szCs w:val="18"/>
        </w:rPr>
        <w:t>Dogs</w:t>
      </w:r>
      <w:r w:rsidRPr="009E0467">
        <w:rPr>
          <w:spacing w:val="-5"/>
          <w:sz w:val="18"/>
          <w:szCs w:val="18"/>
        </w:rPr>
        <w:t xml:space="preserve"> </w:t>
      </w:r>
      <w:r w:rsidRPr="009E0467">
        <w:rPr>
          <w:sz w:val="18"/>
          <w:szCs w:val="18"/>
        </w:rPr>
        <w:t>with</w:t>
      </w:r>
      <w:r w:rsidRPr="009E0467">
        <w:rPr>
          <w:spacing w:val="-5"/>
          <w:sz w:val="18"/>
          <w:szCs w:val="18"/>
        </w:rPr>
        <w:t xml:space="preserve"> </w:t>
      </w:r>
      <w:r w:rsidRPr="009E0467">
        <w:rPr>
          <w:sz w:val="18"/>
          <w:szCs w:val="18"/>
        </w:rPr>
        <w:t>Barn</w:t>
      </w:r>
      <w:r w:rsidRPr="009E0467">
        <w:rPr>
          <w:spacing w:val="-3"/>
          <w:sz w:val="18"/>
          <w:szCs w:val="18"/>
        </w:rPr>
        <w:t xml:space="preserve"> </w:t>
      </w:r>
      <w:r w:rsidRPr="009E0467">
        <w:rPr>
          <w:sz w:val="18"/>
          <w:szCs w:val="18"/>
        </w:rPr>
        <w:t>Hunt</w:t>
      </w:r>
      <w:r w:rsidRPr="009E0467">
        <w:rPr>
          <w:spacing w:val="-4"/>
          <w:sz w:val="18"/>
          <w:szCs w:val="18"/>
        </w:rPr>
        <w:t xml:space="preserve"> </w:t>
      </w:r>
      <w:r w:rsidRPr="009E0467">
        <w:rPr>
          <w:sz w:val="18"/>
          <w:szCs w:val="18"/>
        </w:rPr>
        <w:t>“Open”</w:t>
      </w:r>
      <w:r w:rsidRPr="009E0467">
        <w:rPr>
          <w:spacing w:val="-4"/>
          <w:sz w:val="18"/>
          <w:szCs w:val="18"/>
        </w:rPr>
        <w:t xml:space="preserve"> </w:t>
      </w:r>
      <w:r w:rsidRPr="009E0467">
        <w:rPr>
          <w:sz w:val="18"/>
          <w:szCs w:val="18"/>
        </w:rPr>
        <w:t>Titles</w:t>
      </w:r>
      <w:r w:rsidRPr="009E0467">
        <w:rPr>
          <w:spacing w:val="-6"/>
          <w:sz w:val="18"/>
          <w:szCs w:val="18"/>
        </w:rPr>
        <w:t xml:space="preserve"> </w:t>
      </w:r>
      <w:r w:rsidRPr="009E0467">
        <w:rPr>
          <w:sz w:val="18"/>
          <w:szCs w:val="18"/>
        </w:rPr>
        <w:t>may</w:t>
      </w:r>
      <w:r w:rsidRPr="009E0467">
        <w:rPr>
          <w:spacing w:val="-3"/>
          <w:sz w:val="18"/>
          <w:szCs w:val="18"/>
        </w:rPr>
        <w:t xml:space="preserve"> </w:t>
      </w:r>
      <w:r w:rsidRPr="009E0467">
        <w:rPr>
          <w:sz w:val="18"/>
          <w:szCs w:val="18"/>
        </w:rPr>
        <w:t>enter</w:t>
      </w:r>
      <w:r w:rsidRPr="009E0467">
        <w:rPr>
          <w:spacing w:val="-4"/>
          <w:sz w:val="18"/>
          <w:szCs w:val="18"/>
        </w:rPr>
        <w:t xml:space="preserve"> </w:t>
      </w:r>
      <w:r w:rsidRPr="009E0467">
        <w:rPr>
          <w:spacing w:val="-2"/>
          <w:sz w:val="18"/>
          <w:szCs w:val="18"/>
        </w:rPr>
        <w:t>Expert.</w:t>
      </w:r>
    </w:p>
    <w:p w14:paraId="27D94FF7" w14:textId="5C08B503" w:rsidR="00585320" w:rsidRDefault="00E10593" w:rsidP="007737AF">
      <w:pPr>
        <w:pStyle w:val="TableParagraph"/>
        <w:spacing w:line="299" w:lineRule="exact"/>
        <w:rPr>
          <w:rFonts w:ascii="Cambria"/>
          <w:b/>
          <w:spacing w:val="-2"/>
          <w:sz w:val="26"/>
        </w:rPr>
        <w:sectPr w:rsidR="00585320" w:rsidSect="009E0467">
          <w:pgSz w:w="12240" w:h="15840"/>
          <w:pgMar w:top="720" w:right="1296" w:bottom="274" w:left="1339" w:header="720" w:footer="720" w:gutter="0"/>
          <w:cols w:space="720"/>
        </w:sectPr>
      </w:pPr>
      <w:r>
        <w:rPr>
          <w:rFonts w:ascii="Cambria"/>
          <w:b/>
          <w:spacing w:val="-2"/>
          <w:sz w:val="26"/>
        </w:rPr>
        <w:tab/>
      </w:r>
      <w:r>
        <w:rPr>
          <w:rFonts w:ascii="Cambria"/>
          <w:b/>
          <w:spacing w:val="-2"/>
          <w:sz w:val="26"/>
        </w:rPr>
        <w:tab/>
      </w:r>
      <w:r>
        <w:rPr>
          <w:rFonts w:ascii="Cambria"/>
          <w:b/>
          <w:spacing w:val="-2"/>
          <w:sz w:val="26"/>
        </w:rPr>
        <w:tab/>
      </w:r>
      <w:r>
        <w:rPr>
          <w:rFonts w:ascii="Cambria"/>
          <w:b/>
          <w:spacing w:val="-2"/>
          <w:sz w:val="26"/>
        </w:rPr>
        <w:tab/>
        <w:t xml:space="preserve">        </w:t>
      </w:r>
      <w:r>
        <w:rPr>
          <w:rFonts w:ascii="Cambria"/>
          <w:b/>
          <w:spacing w:val="-2"/>
          <w:sz w:val="26"/>
        </w:rPr>
        <w:tab/>
      </w:r>
    </w:p>
    <w:tbl>
      <w:tblPr>
        <w:tblW w:w="0" w:type="auto"/>
        <w:tblInd w:w="67"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352"/>
        <w:gridCol w:w="1673"/>
      </w:tblGrid>
      <w:tr w:rsidR="006400E2" w14:paraId="14EDB791" w14:textId="77777777" w:rsidTr="007737AF">
        <w:trPr>
          <w:trHeight w:val="335"/>
        </w:trPr>
        <w:tc>
          <w:tcPr>
            <w:tcW w:w="2352" w:type="dxa"/>
          </w:tcPr>
          <w:p w14:paraId="4CE5AD20" w14:textId="60874460" w:rsidR="006400E2" w:rsidRDefault="006400E2" w:rsidP="007737AF">
            <w:pPr>
              <w:pStyle w:val="TableParagraph"/>
              <w:spacing w:line="299" w:lineRule="exact"/>
              <w:rPr>
                <w:rFonts w:ascii="Cambria"/>
                <w:b/>
                <w:sz w:val="26"/>
              </w:rPr>
            </w:pPr>
            <w:r>
              <w:rPr>
                <w:rFonts w:ascii="Cambria"/>
                <w:b/>
                <w:spacing w:val="-2"/>
                <w:sz w:val="26"/>
              </w:rPr>
              <w:t>Classes</w:t>
            </w:r>
            <w:r w:rsidR="00585320">
              <w:rPr>
                <w:rFonts w:ascii="Cambria"/>
                <w:b/>
                <w:spacing w:val="-2"/>
                <w:sz w:val="26"/>
              </w:rPr>
              <w:t>-Trial 1</w:t>
            </w:r>
          </w:p>
        </w:tc>
        <w:tc>
          <w:tcPr>
            <w:tcW w:w="1673" w:type="dxa"/>
          </w:tcPr>
          <w:p w14:paraId="222F8AD4" w14:textId="4011364D" w:rsidR="006400E2" w:rsidRDefault="006400E2" w:rsidP="007737AF">
            <w:pPr>
              <w:pStyle w:val="TableParagraph"/>
              <w:spacing w:before="18" w:line="297" w:lineRule="exact"/>
              <w:ind w:right="-44"/>
              <w:rPr>
                <w:rFonts w:ascii="Cambria"/>
                <w:b/>
                <w:sz w:val="26"/>
              </w:rPr>
            </w:pPr>
            <w:r>
              <w:rPr>
                <w:rFonts w:ascii="Cambria"/>
                <w:b/>
                <w:sz w:val="26"/>
              </w:rPr>
              <w:t>July 2</w:t>
            </w:r>
            <w:r w:rsidR="00585320">
              <w:rPr>
                <w:rFonts w:ascii="Cambria"/>
                <w:b/>
                <w:sz w:val="26"/>
              </w:rPr>
              <w:t>5</w:t>
            </w:r>
            <w:r>
              <w:rPr>
                <w:rFonts w:ascii="Cambria"/>
                <w:b/>
                <w:sz w:val="26"/>
              </w:rPr>
              <w:t>, 2026</w:t>
            </w:r>
          </w:p>
        </w:tc>
      </w:tr>
      <w:tr w:rsidR="006400E2" w14:paraId="63B0553E" w14:textId="77777777" w:rsidTr="007737AF">
        <w:trPr>
          <w:trHeight w:val="1065"/>
        </w:trPr>
        <w:tc>
          <w:tcPr>
            <w:tcW w:w="2352" w:type="dxa"/>
          </w:tcPr>
          <w:p w14:paraId="7EA7F343" w14:textId="2FDAA7CA" w:rsidR="006400E2" w:rsidRDefault="006400E2" w:rsidP="007737AF">
            <w:pPr>
              <w:pStyle w:val="TableParagraph"/>
              <w:rPr>
                <w:rFonts w:ascii="Cambria"/>
                <w:b/>
                <w:sz w:val="26"/>
              </w:rPr>
            </w:pPr>
            <w:r>
              <w:rPr>
                <w:rFonts w:ascii="Cambria"/>
                <w:b/>
                <w:spacing w:val="-2"/>
                <w:sz w:val="26"/>
              </w:rPr>
              <w:t>Standard</w:t>
            </w:r>
            <w:r w:rsidR="000B5E0B">
              <w:rPr>
                <w:rFonts w:ascii="Cambria"/>
                <w:b/>
                <w:spacing w:val="-2"/>
                <w:sz w:val="26"/>
              </w:rPr>
              <w:br/>
            </w:r>
            <w:r>
              <w:rPr>
                <w:rFonts w:ascii="Cambria"/>
                <w:b/>
                <w:sz w:val="26"/>
              </w:rPr>
              <w:t>Check one</w:t>
            </w:r>
          </w:p>
          <w:p w14:paraId="0C2C5D62" w14:textId="77777777" w:rsidR="006400E2" w:rsidRDefault="006400E2" w:rsidP="007737AF">
            <w:pPr>
              <w:pStyle w:val="TableParagraph"/>
              <w:spacing w:before="0" w:line="298" w:lineRule="exact"/>
              <w:rPr>
                <w:rFonts w:ascii="Times New Roman"/>
                <w:b/>
                <w:sz w:val="26"/>
              </w:rPr>
            </w:pPr>
            <w:r>
              <w:rPr>
                <w:rFonts w:ascii="Times New Roman"/>
                <w:b/>
                <w:sz w:val="26"/>
              </w:rPr>
              <w:t>M</w:t>
            </w:r>
            <w:r>
              <w:rPr>
                <w:rFonts w:ascii="Times New Roman"/>
                <w:b/>
                <w:spacing w:val="-4"/>
                <w:sz w:val="26"/>
              </w:rPr>
              <w:t xml:space="preserve"> </w:t>
            </w:r>
            <w:r>
              <w:rPr>
                <w:rFonts w:ascii="Times New Roman"/>
                <w:b/>
                <w:sz w:val="26"/>
              </w:rPr>
              <w:t>if</w:t>
            </w:r>
            <w:r>
              <w:rPr>
                <w:rFonts w:ascii="Times New Roman"/>
                <w:b/>
                <w:spacing w:val="-3"/>
                <w:sz w:val="26"/>
              </w:rPr>
              <w:t xml:space="preserve"> </w:t>
            </w:r>
            <w:r>
              <w:rPr>
                <w:rFonts w:ascii="Times New Roman"/>
                <w:b/>
                <w:spacing w:val="-2"/>
                <w:sz w:val="26"/>
              </w:rPr>
              <w:t>metallic</w:t>
            </w:r>
          </w:p>
        </w:tc>
        <w:tc>
          <w:tcPr>
            <w:tcW w:w="1673" w:type="dxa"/>
          </w:tcPr>
          <w:p w14:paraId="1D073ED0" w14:textId="77777777" w:rsidR="006400E2" w:rsidRDefault="006400E2" w:rsidP="007737AF">
            <w:pPr>
              <w:pStyle w:val="TableParagraph"/>
              <w:tabs>
                <w:tab w:val="left" w:pos="1343"/>
                <w:tab w:val="left" w:pos="1381"/>
                <w:tab w:val="left" w:pos="1501"/>
                <w:tab w:val="left" w:pos="1642"/>
              </w:tabs>
              <w:spacing w:before="15"/>
              <w:ind w:right="13"/>
              <w:rPr>
                <w:b/>
                <w:sz w:val="18"/>
              </w:rPr>
            </w:pPr>
            <w:r>
              <w:rPr>
                <w:b/>
                <w:spacing w:val="-2"/>
                <w:sz w:val="18"/>
              </w:rPr>
              <w:t>Ratter</w:t>
            </w:r>
            <w:r>
              <w:rPr>
                <w:b/>
                <w:sz w:val="18"/>
                <w:u w:val="single"/>
              </w:rPr>
              <w:tab/>
            </w:r>
            <w:r>
              <w:rPr>
                <w:b/>
                <w:sz w:val="18"/>
              </w:rPr>
              <w:t xml:space="preserve"> Happy Ratter</w:t>
            </w:r>
            <w:r>
              <w:rPr>
                <w:b/>
                <w:sz w:val="18"/>
                <w:u w:val="single"/>
              </w:rPr>
              <w:tab/>
            </w:r>
            <w:r>
              <w:rPr>
                <w:b/>
                <w:sz w:val="18"/>
                <w:u w:val="single"/>
              </w:rPr>
              <w:tab/>
            </w:r>
            <w:r>
              <w:rPr>
                <w:b/>
                <w:sz w:val="18"/>
                <w:u w:val="single"/>
              </w:rPr>
              <w:tab/>
            </w:r>
            <w:r>
              <w:rPr>
                <w:b/>
                <w:sz w:val="18"/>
                <w:u w:val="single"/>
              </w:rPr>
              <w:tab/>
            </w:r>
            <w:r>
              <w:rPr>
                <w:b/>
                <w:sz w:val="18"/>
              </w:rPr>
              <w:t xml:space="preserve"> </w:t>
            </w:r>
            <w:r>
              <w:rPr>
                <w:b/>
                <w:spacing w:val="-2"/>
                <w:sz w:val="18"/>
              </w:rPr>
              <w:t>Expert</w:t>
            </w:r>
            <w:r>
              <w:rPr>
                <w:b/>
                <w:sz w:val="18"/>
                <w:u w:val="single"/>
              </w:rPr>
              <w:tab/>
            </w:r>
            <w:r>
              <w:rPr>
                <w:b/>
                <w:sz w:val="18"/>
                <w:u w:val="single"/>
              </w:rPr>
              <w:tab/>
            </w:r>
            <w:r>
              <w:rPr>
                <w:b/>
                <w:sz w:val="18"/>
              </w:rPr>
              <w:t xml:space="preserve"> </w:t>
            </w:r>
            <w:r>
              <w:rPr>
                <w:b/>
                <w:spacing w:val="-2"/>
                <w:sz w:val="18"/>
              </w:rPr>
              <w:t>Champion</w:t>
            </w:r>
            <w:r>
              <w:rPr>
                <w:b/>
                <w:sz w:val="18"/>
                <w:u w:val="single"/>
              </w:rPr>
              <w:tab/>
            </w:r>
            <w:r>
              <w:rPr>
                <w:b/>
                <w:sz w:val="18"/>
                <w:u w:val="single"/>
              </w:rPr>
              <w:tab/>
            </w:r>
            <w:r>
              <w:rPr>
                <w:b/>
                <w:sz w:val="18"/>
                <w:u w:val="single"/>
              </w:rPr>
              <w:tab/>
            </w:r>
          </w:p>
          <w:p w14:paraId="3A016C9B" w14:textId="77777777" w:rsidR="006400E2" w:rsidRDefault="006400E2" w:rsidP="007737AF">
            <w:pPr>
              <w:pStyle w:val="TableParagraph"/>
              <w:tabs>
                <w:tab w:val="left" w:pos="1532"/>
              </w:tabs>
              <w:spacing w:before="0" w:line="201" w:lineRule="exact"/>
              <w:rPr>
                <w:b/>
                <w:sz w:val="18"/>
              </w:rPr>
            </w:pPr>
          </w:p>
        </w:tc>
      </w:tr>
      <w:tr w:rsidR="006400E2" w14:paraId="3ED3CA35" w14:textId="77777777" w:rsidTr="007737AF">
        <w:trPr>
          <w:trHeight w:val="335"/>
        </w:trPr>
        <w:tc>
          <w:tcPr>
            <w:tcW w:w="2352" w:type="dxa"/>
          </w:tcPr>
          <w:p w14:paraId="7EC30AAE" w14:textId="77777777" w:rsidR="006400E2" w:rsidRDefault="006400E2" w:rsidP="007737AF">
            <w:pPr>
              <w:pStyle w:val="TableParagraph"/>
              <w:spacing w:line="299" w:lineRule="exact"/>
              <w:rPr>
                <w:rFonts w:ascii="Cambria"/>
                <w:b/>
                <w:sz w:val="26"/>
              </w:rPr>
            </w:pPr>
            <w:r>
              <w:rPr>
                <w:rFonts w:ascii="Cambria"/>
                <w:b/>
                <w:sz w:val="26"/>
              </w:rPr>
              <w:t>A-MAZE-</w:t>
            </w:r>
            <w:proofErr w:type="spellStart"/>
            <w:r>
              <w:rPr>
                <w:rFonts w:ascii="Cambria"/>
                <w:b/>
                <w:sz w:val="26"/>
              </w:rPr>
              <w:t>ing</w:t>
            </w:r>
            <w:proofErr w:type="spellEnd"/>
            <w:r>
              <w:rPr>
                <w:rFonts w:ascii="Cambria"/>
                <w:b/>
                <w:sz w:val="26"/>
              </w:rPr>
              <w:t xml:space="preserve"> Rat</w:t>
            </w:r>
          </w:p>
        </w:tc>
        <w:tc>
          <w:tcPr>
            <w:tcW w:w="1673" w:type="dxa"/>
          </w:tcPr>
          <w:p w14:paraId="1B7DA947" w14:textId="77777777" w:rsidR="006400E2" w:rsidRDefault="006400E2" w:rsidP="007737AF">
            <w:pPr>
              <w:pStyle w:val="TableParagraph"/>
              <w:tabs>
                <w:tab w:val="left" w:pos="1182"/>
              </w:tabs>
              <w:spacing w:before="15"/>
              <w:rPr>
                <w:b/>
                <w:sz w:val="18"/>
              </w:rPr>
            </w:pPr>
            <w:r>
              <w:rPr>
                <w:b/>
                <w:spacing w:val="-2"/>
                <w:sz w:val="18"/>
              </w:rPr>
              <w:t>Level</w:t>
            </w:r>
            <w:r>
              <w:rPr>
                <w:b/>
                <w:sz w:val="18"/>
                <w:u w:val="single"/>
              </w:rPr>
              <w:tab/>
            </w:r>
          </w:p>
        </w:tc>
      </w:tr>
      <w:tr w:rsidR="006400E2" w14:paraId="49B716A9" w14:textId="77777777" w:rsidTr="007737AF">
        <w:trPr>
          <w:trHeight w:val="335"/>
        </w:trPr>
        <w:tc>
          <w:tcPr>
            <w:tcW w:w="2352" w:type="dxa"/>
          </w:tcPr>
          <w:p w14:paraId="5E011CAF" w14:textId="77777777" w:rsidR="006400E2" w:rsidRDefault="006400E2" w:rsidP="007737AF">
            <w:pPr>
              <w:pStyle w:val="TableParagraph"/>
              <w:spacing w:before="14" w:line="301" w:lineRule="exact"/>
              <w:rPr>
                <w:rFonts w:ascii="Cambria"/>
                <w:b/>
                <w:sz w:val="26"/>
              </w:rPr>
            </w:pPr>
            <w:r>
              <w:rPr>
                <w:rFonts w:ascii="Cambria"/>
                <w:b/>
                <w:sz w:val="26"/>
              </w:rPr>
              <w:t>Rat Race</w:t>
            </w:r>
          </w:p>
        </w:tc>
        <w:tc>
          <w:tcPr>
            <w:tcW w:w="1673" w:type="dxa"/>
          </w:tcPr>
          <w:p w14:paraId="6BB63FB6" w14:textId="77777777" w:rsidR="006400E2" w:rsidRDefault="006400E2" w:rsidP="007737AF">
            <w:pPr>
              <w:pStyle w:val="TableParagraph"/>
              <w:tabs>
                <w:tab w:val="left" w:pos="1182"/>
              </w:tabs>
              <w:spacing w:before="13"/>
              <w:rPr>
                <w:b/>
                <w:sz w:val="18"/>
              </w:rPr>
            </w:pPr>
          </w:p>
        </w:tc>
      </w:tr>
      <w:tr w:rsidR="006400E2" w14:paraId="6CF1EB7E" w14:textId="77777777" w:rsidTr="007737AF">
        <w:trPr>
          <w:trHeight w:val="328"/>
        </w:trPr>
        <w:tc>
          <w:tcPr>
            <w:tcW w:w="2352" w:type="dxa"/>
          </w:tcPr>
          <w:p w14:paraId="0FED40D1" w14:textId="77777777" w:rsidR="006400E2" w:rsidRDefault="006400E2" w:rsidP="007737AF">
            <w:pPr>
              <w:pStyle w:val="TableParagraph"/>
              <w:spacing w:line="292" w:lineRule="exact"/>
              <w:rPr>
                <w:rFonts w:ascii="Times New Roman"/>
                <w:b/>
                <w:sz w:val="26"/>
              </w:rPr>
            </w:pPr>
          </w:p>
        </w:tc>
        <w:tc>
          <w:tcPr>
            <w:tcW w:w="1673" w:type="dxa"/>
          </w:tcPr>
          <w:p w14:paraId="1BDC493A" w14:textId="77777777" w:rsidR="006400E2" w:rsidRDefault="006400E2" w:rsidP="007737AF">
            <w:pPr>
              <w:pStyle w:val="TableParagraph"/>
              <w:tabs>
                <w:tab w:val="left" w:pos="1282"/>
              </w:tabs>
              <w:spacing w:before="13"/>
              <w:rPr>
                <w:b/>
                <w:sz w:val="18"/>
              </w:rPr>
            </w:pPr>
          </w:p>
        </w:tc>
      </w:tr>
    </w:tbl>
    <w:p w14:paraId="6B632C18" w14:textId="7E0AD957" w:rsidR="00AC2B0E" w:rsidRDefault="00E10593">
      <w:pPr>
        <w:pStyle w:val="BodyText"/>
        <w:rPr>
          <w:sz w:val="22"/>
        </w:rPr>
      </w:pPr>
      <w:r>
        <w:rPr>
          <w:noProof/>
          <w:sz w:val="22"/>
        </w:rPr>
        <mc:AlternateContent>
          <mc:Choice Requires="wps">
            <w:drawing>
              <wp:anchor distT="0" distB="0" distL="114300" distR="114300" simplePos="0" relativeHeight="251659264" behindDoc="0" locked="0" layoutInCell="1" allowOverlap="1" wp14:anchorId="0140EACD" wp14:editId="40512D49">
                <wp:simplePos x="0" y="0"/>
                <wp:positionH relativeFrom="column">
                  <wp:posOffset>-22225</wp:posOffset>
                </wp:positionH>
                <wp:positionV relativeFrom="paragraph">
                  <wp:posOffset>5715</wp:posOffset>
                </wp:positionV>
                <wp:extent cx="2095500" cy="238125"/>
                <wp:effectExtent l="0" t="0" r="0" b="0"/>
                <wp:wrapNone/>
                <wp:docPr id="1415229065" name="Text Box 1"/>
                <wp:cNvGraphicFramePr/>
                <a:graphic xmlns:a="http://schemas.openxmlformats.org/drawingml/2006/main">
                  <a:graphicData uri="http://schemas.microsoft.com/office/word/2010/wordprocessingShape">
                    <wps:wsp>
                      <wps:cNvSpPr txBox="1"/>
                      <wps:spPr>
                        <a:xfrm>
                          <a:off x="0" y="0"/>
                          <a:ext cx="2095500" cy="238125"/>
                        </a:xfrm>
                        <a:prstGeom prst="rect">
                          <a:avLst/>
                        </a:prstGeom>
                        <a:noFill/>
                        <a:ln w="6350">
                          <a:noFill/>
                        </a:ln>
                      </wps:spPr>
                      <wps:txbx>
                        <w:txbxContent>
                          <w:p w14:paraId="12DBA620" w14:textId="75F58D67" w:rsidR="00E10593" w:rsidRPr="00E10593" w:rsidRDefault="00E10593">
                            <w:pPr>
                              <w:rPr>
                                <w:sz w:val="20"/>
                                <w:szCs w:val="20"/>
                              </w:rPr>
                            </w:pPr>
                            <w:r w:rsidRPr="00E10593">
                              <w:rPr>
                                <w:sz w:val="20"/>
                                <w:szCs w:val="20"/>
                              </w:rPr>
                              <w:t>Judge:  Jennifer Simpson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40EACD" id="_x0000_s1028" type="#_x0000_t202" style="position:absolute;margin-left:-1.75pt;margin-top:.45pt;width:16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" filled="f" stroked="f" strokeweight=".5pt">
                <v:textbox>
                  <w:txbxContent>
                    <w:p w14:paraId="12DBA620" w14:textId="75F58D67" w:rsidR="00E10593" w:rsidRPr="00E10593" w:rsidRDefault="00E10593">
                      <w:pPr>
                        <w:rPr>
                          <w:sz w:val="20"/>
                          <w:szCs w:val="20"/>
                        </w:rPr>
                      </w:pPr>
                      <w:r w:rsidRPr="00E10593">
                        <w:rPr>
                          <w:sz w:val="20"/>
                          <w:szCs w:val="20"/>
                        </w:rPr>
                        <w:t>Judge:  Jennifer Simpson</w:t>
                      </w:r>
                    </w:p>
                  </w:txbxContent>
                </v:textbox>
              </v:shape>
            </w:pict>
          </mc:Fallback>
        </mc:AlternateContent>
      </w:r>
    </w:p>
    <w:tbl>
      <w:tblPr>
        <w:tblW w:w="0" w:type="auto"/>
        <w:tblInd w:w="67"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352"/>
        <w:gridCol w:w="1673"/>
      </w:tblGrid>
      <w:tr w:rsidR="006400E2" w14:paraId="30E2356F" w14:textId="77777777" w:rsidTr="007737AF">
        <w:trPr>
          <w:trHeight w:val="335"/>
        </w:trPr>
        <w:tc>
          <w:tcPr>
            <w:tcW w:w="2352" w:type="dxa"/>
          </w:tcPr>
          <w:p w14:paraId="5BC2361C" w14:textId="6299CB6F" w:rsidR="006400E2" w:rsidRDefault="006400E2" w:rsidP="007737AF">
            <w:pPr>
              <w:pStyle w:val="TableParagraph"/>
              <w:spacing w:line="299" w:lineRule="exact"/>
              <w:rPr>
                <w:rFonts w:ascii="Cambria"/>
                <w:b/>
                <w:sz w:val="26"/>
              </w:rPr>
            </w:pPr>
            <w:r>
              <w:rPr>
                <w:rFonts w:ascii="Cambria"/>
                <w:b/>
                <w:spacing w:val="-2"/>
                <w:sz w:val="26"/>
              </w:rPr>
              <w:t>Classes</w:t>
            </w:r>
            <w:r w:rsidR="00585320">
              <w:rPr>
                <w:rFonts w:ascii="Cambria"/>
                <w:b/>
                <w:spacing w:val="-2"/>
                <w:sz w:val="26"/>
              </w:rPr>
              <w:t>-Trial 2</w:t>
            </w:r>
          </w:p>
        </w:tc>
        <w:tc>
          <w:tcPr>
            <w:tcW w:w="1673" w:type="dxa"/>
          </w:tcPr>
          <w:p w14:paraId="44A2B40D" w14:textId="41CABDAB" w:rsidR="006400E2" w:rsidRDefault="006400E2" w:rsidP="007737AF">
            <w:pPr>
              <w:pStyle w:val="TableParagraph"/>
              <w:spacing w:before="18" w:line="297" w:lineRule="exact"/>
              <w:ind w:right="-44"/>
              <w:rPr>
                <w:rFonts w:ascii="Cambria"/>
                <w:b/>
                <w:sz w:val="26"/>
              </w:rPr>
            </w:pPr>
            <w:r>
              <w:rPr>
                <w:rFonts w:ascii="Cambria"/>
                <w:b/>
                <w:sz w:val="26"/>
              </w:rPr>
              <w:t>July 2</w:t>
            </w:r>
            <w:r w:rsidR="00585320">
              <w:rPr>
                <w:rFonts w:ascii="Cambria"/>
                <w:b/>
                <w:sz w:val="26"/>
              </w:rPr>
              <w:t>5</w:t>
            </w:r>
            <w:r>
              <w:rPr>
                <w:rFonts w:ascii="Cambria"/>
                <w:b/>
                <w:sz w:val="26"/>
              </w:rPr>
              <w:t>, 2026</w:t>
            </w:r>
          </w:p>
        </w:tc>
      </w:tr>
      <w:tr w:rsidR="006400E2" w14:paraId="0AD07B05" w14:textId="77777777" w:rsidTr="007737AF">
        <w:trPr>
          <w:trHeight w:val="1065"/>
        </w:trPr>
        <w:tc>
          <w:tcPr>
            <w:tcW w:w="2352" w:type="dxa"/>
          </w:tcPr>
          <w:p w14:paraId="7128AD93" w14:textId="2D1AADB1" w:rsidR="006400E2" w:rsidRDefault="006400E2" w:rsidP="007737AF">
            <w:pPr>
              <w:pStyle w:val="TableParagraph"/>
              <w:rPr>
                <w:rFonts w:ascii="Cambria"/>
                <w:b/>
                <w:sz w:val="26"/>
              </w:rPr>
            </w:pPr>
            <w:r>
              <w:rPr>
                <w:rFonts w:ascii="Cambria"/>
                <w:b/>
                <w:spacing w:val="-2"/>
                <w:sz w:val="26"/>
              </w:rPr>
              <w:t xml:space="preserve">Standard </w:t>
            </w:r>
            <w:r w:rsidR="000B5E0B">
              <w:rPr>
                <w:rFonts w:ascii="Cambria"/>
                <w:b/>
                <w:spacing w:val="-2"/>
                <w:sz w:val="26"/>
              </w:rPr>
              <w:br/>
            </w:r>
            <w:r>
              <w:rPr>
                <w:rFonts w:ascii="Cambria"/>
                <w:b/>
                <w:sz w:val="26"/>
              </w:rPr>
              <w:t>Check one</w:t>
            </w:r>
          </w:p>
          <w:p w14:paraId="4097E0D4" w14:textId="77777777" w:rsidR="006400E2" w:rsidRDefault="006400E2" w:rsidP="007737AF">
            <w:pPr>
              <w:pStyle w:val="TableParagraph"/>
              <w:spacing w:before="0" w:line="298" w:lineRule="exact"/>
              <w:rPr>
                <w:rFonts w:ascii="Times New Roman"/>
                <w:b/>
                <w:sz w:val="26"/>
              </w:rPr>
            </w:pPr>
            <w:r>
              <w:rPr>
                <w:rFonts w:ascii="Times New Roman"/>
                <w:b/>
                <w:sz w:val="26"/>
              </w:rPr>
              <w:t>M</w:t>
            </w:r>
            <w:r>
              <w:rPr>
                <w:rFonts w:ascii="Times New Roman"/>
                <w:b/>
                <w:spacing w:val="-4"/>
                <w:sz w:val="26"/>
              </w:rPr>
              <w:t xml:space="preserve"> </w:t>
            </w:r>
            <w:r>
              <w:rPr>
                <w:rFonts w:ascii="Times New Roman"/>
                <w:b/>
                <w:sz w:val="26"/>
              </w:rPr>
              <w:t>if</w:t>
            </w:r>
            <w:r>
              <w:rPr>
                <w:rFonts w:ascii="Times New Roman"/>
                <w:b/>
                <w:spacing w:val="-3"/>
                <w:sz w:val="26"/>
              </w:rPr>
              <w:t xml:space="preserve"> </w:t>
            </w:r>
            <w:r>
              <w:rPr>
                <w:rFonts w:ascii="Times New Roman"/>
                <w:b/>
                <w:spacing w:val="-2"/>
                <w:sz w:val="26"/>
              </w:rPr>
              <w:t>metallic</w:t>
            </w:r>
          </w:p>
        </w:tc>
        <w:tc>
          <w:tcPr>
            <w:tcW w:w="1673" w:type="dxa"/>
          </w:tcPr>
          <w:p w14:paraId="1D990BBF" w14:textId="77777777" w:rsidR="006400E2" w:rsidRDefault="006400E2" w:rsidP="007737AF">
            <w:pPr>
              <w:pStyle w:val="TableParagraph"/>
              <w:tabs>
                <w:tab w:val="left" w:pos="1343"/>
                <w:tab w:val="left" w:pos="1381"/>
                <w:tab w:val="left" w:pos="1501"/>
                <w:tab w:val="left" w:pos="1642"/>
              </w:tabs>
              <w:spacing w:before="15"/>
              <w:ind w:right="13"/>
              <w:rPr>
                <w:b/>
                <w:sz w:val="18"/>
              </w:rPr>
            </w:pPr>
            <w:r>
              <w:rPr>
                <w:b/>
                <w:spacing w:val="-2"/>
                <w:sz w:val="18"/>
              </w:rPr>
              <w:t>Ratter</w:t>
            </w:r>
            <w:r>
              <w:rPr>
                <w:b/>
                <w:sz w:val="18"/>
                <w:u w:val="single"/>
              </w:rPr>
              <w:tab/>
            </w:r>
            <w:r>
              <w:rPr>
                <w:b/>
                <w:sz w:val="18"/>
              </w:rPr>
              <w:t xml:space="preserve"> Happy Ratter</w:t>
            </w:r>
            <w:r>
              <w:rPr>
                <w:b/>
                <w:sz w:val="18"/>
                <w:u w:val="single"/>
              </w:rPr>
              <w:tab/>
            </w:r>
            <w:r>
              <w:rPr>
                <w:b/>
                <w:sz w:val="18"/>
                <w:u w:val="single"/>
              </w:rPr>
              <w:tab/>
            </w:r>
            <w:r>
              <w:rPr>
                <w:b/>
                <w:sz w:val="18"/>
                <w:u w:val="single"/>
              </w:rPr>
              <w:tab/>
            </w:r>
            <w:r>
              <w:rPr>
                <w:b/>
                <w:sz w:val="18"/>
                <w:u w:val="single"/>
              </w:rPr>
              <w:tab/>
            </w:r>
            <w:r>
              <w:rPr>
                <w:b/>
                <w:sz w:val="18"/>
              </w:rPr>
              <w:t xml:space="preserve"> </w:t>
            </w:r>
            <w:r>
              <w:rPr>
                <w:b/>
                <w:spacing w:val="-2"/>
                <w:sz w:val="18"/>
              </w:rPr>
              <w:t>Expert</w:t>
            </w:r>
            <w:r>
              <w:rPr>
                <w:b/>
                <w:sz w:val="18"/>
                <w:u w:val="single"/>
              </w:rPr>
              <w:tab/>
            </w:r>
            <w:r>
              <w:rPr>
                <w:b/>
                <w:sz w:val="18"/>
                <w:u w:val="single"/>
              </w:rPr>
              <w:tab/>
            </w:r>
            <w:r>
              <w:rPr>
                <w:b/>
                <w:sz w:val="18"/>
              </w:rPr>
              <w:t xml:space="preserve"> </w:t>
            </w:r>
            <w:r>
              <w:rPr>
                <w:b/>
                <w:spacing w:val="-2"/>
                <w:sz w:val="18"/>
              </w:rPr>
              <w:t>Champion</w:t>
            </w:r>
            <w:r>
              <w:rPr>
                <w:b/>
                <w:sz w:val="18"/>
                <w:u w:val="single"/>
              </w:rPr>
              <w:tab/>
            </w:r>
            <w:r>
              <w:rPr>
                <w:b/>
                <w:sz w:val="18"/>
                <w:u w:val="single"/>
              </w:rPr>
              <w:tab/>
            </w:r>
            <w:r>
              <w:rPr>
                <w:b/>
                <w:sz w:val="18"/>
                <w:u w:val="single"/>
              </w:rPr>
              <w:tab/>
            </w:r>
          </w:p>
          <w:p w14:paraId="136452FD" w14:textId="77777777" w:rsidR="006400E2" w:rsidRDefault="006400E2" w:rsidP="007737AF">
            <w:pPr>
              <w:pStyle w:val="TableParagraph"/>
              <w:tabs>
                <w:tab w:val="left" w:pos="1532"/>
              </w:tabs>
              <w:spacing w:before="0" w:line="201" w:lineRule="exact"/>
              <w:rPr>
                <w:b/>
                <w:sz w:val="18"/>
              </w:rPr>
            </w:pPr>
          </w:p>
        </w:tc>
      </w:tr>
      <w:tr w:rsidR="006400E2" w14:paraId="17B7ADBC" w14:textId="77777777" w:rsidTr="007737AF">
        <w:trPr>
          <w:trHeight w:val="335"/>
        </w:trPr>
        <w:tc>
          <w:tcPr>
            <w:tcW w:w="2352" w:type="dxa"/>
          </w:tcPr>
          <w:p w14:paraId="7B0C30C0" w14:textId="77777777" w:rsidR="006400E2" w:rsidRDefault="006400E2" w:rsidP="007737AF">
            <w:pPr>
              <w:pStyle w:val="TableParagraph"/>
              <w:spacing w:line="299" w:lineRule="exact"/>
              <w:rPr>
                <w:rFonts w:ascii="Cambria"/>
                <w:b/>
                <w:sz w:val="26"/>
              </w:rPr>
            </w:pPr>
            <w:r>
              <w:rPr>
                <w:rFonts w:ascii="Cambria"/>
                <w:b/>
                <w:sz w:val="26"/>
              </w:rPr>
              <w:t>A-MAZE-</w:t>
            </w:r>
            <w:proofErr w:type="spellStart"/>
            <w:r>
              <w:rPr>
                <w:rFonts w:ascii="Cambria"/>
                <w:b/>
                <w:sz w:val="26"/>
              </w:rPr>
              <w:t>ing</w:t>
            </w:r>
            <w:proofErr w:type="spellEnd"/>
            <w:r>
              <w:rPr>
                <w:rFonts w:ascii="Cambria"/>
                <w:b/>
                <w:sz w:val="26"/>
              </w:rPr>
              <w:t xml:space="preserve"> Rat</w:t>
            </w:r>
          </w:p>
        </w:tc>
        <w:tc>
          <w:tcPr>
            <w:tcW w:w="1673" w:type="dxa"/>
          </w:tcPr>
          <w:p w14:paraId="1DB72FF6" w14:textId="77777777" w:rsidR="006400E2" w:rsidRDefault="006400E2" w:rsidP="007737AF">
            <w:pPr>
              <w:pStyle w:val="TableParagraph"/>
              <w:tabs>
                <w:tab w:val="left" w:pos="1182"/>
              </w:tabs>
              <w:spacing w:before="15"/>
              <w:rPr>
                <w:b/>
                <w:sz w:val="18"/>
              </w:rPr>
            </w:pPr>
            <w:r>
              <w:rPr>
                <w:b/>
                <w:spacing w:val="-2"/>
                <w:sz w:val="18"/>
              </w:rPr>
              <w:t>Level</w:t>
            </w:r>
            <w:r>
              <w:rPr>
                <w:b/>
                <w:sz w:val="18"/>
                <w:u w:val="single"/>
              </w:rPr>
              <w:tab/>
            </w:r>
          </w:p>
        </w:tc>
      </w:tr>
      <w:tr w:rsidR="006400E2" w14:paraId="232589A9" w14:textId="77777777" w:rsidTr="007737AF">
        <w:trPr>
          <w:trHeight w:val="335"/>
        </w:trPr>
        <w:tc>
          <w:tcPr>
            <w:tcW w:w="2352" w:type="dxa"/>
          </w:tcPr>
          <w:p w14:paraId="7C90D611" w14:textId="77777777" w:rsidR="006400E2" w:rsidRDefault="006400E2" w:rsidP="007737AF">
            <w:pPr>
              <w:pStyle w:val="TableParagraph"/>
              <w:spacing w:before="14" w:line="301" w:lineRule="exact"/>
              <w:rPr>
                <w:rFonts w:ascii="Cambria"/>
                <w:b/>
                <w:sz w:val="26"/>
              </w:rPr>
            </w:pPr>
            <w:r>
              <w:rPr>
                <w:rFonts w:ascii="Cambria"/>
                <w:b/>
                <w:sz w:val="26"/>
              </w:rPr>
              <w:t>Rat Race</w:t>
            </w:r>
          </w:p>
        </w:tc>
        <w:tc>
          <w:tcPr>
            <w:tcW w:w="1673" w:type="dxa"/>
          </w:tcPr>
          <w:p w14:paraId="5B714309" w14:textId="77777777" w:rsidR="006400E2" w:rsidRDefault="006400E2" w:rsidP="007737AF">
            <w:pPr>
              <w:pStyle w:val="TableParagraph"/>
              <w:tabs>
                <w:tab w:val="left" w:pos="1182"/>
              </w:tabs>
              <w:spacing w:before="13"/>
              <w:rPr>
                <w:b/>
                <w:sz w:val="18"/>
              </w:rPr>
            </w:pPr>
          </w:p>
        </w:tc>
      </w:tr>
      <w:tr w:rsidR="006400E2" w14:paraId="6B18ED01" w14:textId="77777777" w:rsidTr="007737AF">
        <w:trPr>
          <w:trHeight w:val="328"/>
        </w:trPr>
        <w:tc>
          <w:tcPr>
            <w:tcW w:w="2352" w:type="dxa"/>
          </w:tcPr>
          <w:p w14:paraId="721EE69E" w14:textId="77777777" w:rsidR="006400E2" w:rsidRDefault="006400E2" w:rsidP="007737AF">
            <w:pPr>
              <w:pStyle w:val="TableParagraph"/>
              <w:spacing w:line="292" w:lineRule="exact"/>
              <w:rPr>
                <w:rFonts w:ascii="Times New Roman"/>
                <w:b/>
                <w:sz w:val="26"/>
              </w:rPr>
            </w:pPr>
          </w:p>
        </w:tc>
        <w:tc>
          <w:tcPr>
            <w:tcW w:w="1673" w:type="dxa"/>
          </w:tcPr>
          <w:p w14:paraId="26822D84" w14:textId="77777777" w:rsidR="006400E2" w:rsidRDefault="006400E2" w:rsidP="007737AF">
            <w:pPr>
              <w:pStyle w:val="TableParagraph"/>
              <w:tabs>
                <w:tab w:val="left" w:pos="1282"/>
              </w:tabs>
              <w:spacing w:before="13"/>
              <w:rPr>
                <w:b/>
                <w:sz w:val="18"/>
              </w:rPr>
            </w:pPr>
          </w:p>
        </w:tc>
      </w:tr>
    </w:tbl>
    <w:p w14:paraId="56DD8794" w14:textId="4F54F3AC" w:rsidR="00585320" w:rsidRDefault="00E10593">
      <w:pPr>
        <w:pStyle w:val="BodyText"/>
        <w:spacing w:before="134"/>
        <w:rPr>
          <w:rFonts w:ascii="Calibri"/>
          <w:sz w:val="22"/>
        </w:rPr>
        <w:sectPr w:rsidR="00585320" w:rsidSect="00585320">
          <w:type w:val="continuous"/>
          <w:pgSz w:w="12240" w:h="15840"/>
          <w:pgMar w:top="1360" w:right="1300" w:bottom="280" w:left="1340" w:header="720" w:footer="720" w:gutter="0"/>
          <w:cols w:num="2" w:space="720"/>
        </w:sectPr>
      </w:pPr>
      <w:r>
        <w:rPr>
          <w:noProof/>
          <w:sz w:val="22"/>
        </w:rPr>
        <mc:AlternateContent>
          <mc:Choice Requires="wps">
            <w:drawing>
              <wp:anchor distT="0" distB="0" distL="114300" distR="114300" simplePos="0" relativeHeight="251665408" behindDoc="0" locked="0" layoutInCell="1" allowOverlap="1" wp14:anchorId="0914FFE7" wp14:editId="10FB8CBE">
                <wp:simplePos x="0" y="0"/>
                <wp:positionH relativeFrom="column">
                  <wp:posOffset>0</wp:posOffset>
                </wp:positionH>
                <wp:positionV relativeFrom="paragraph">
                  <wp:posOffset>-635</wp:posOffset>
                </wp:positionV>
                <wp:extent cx="2095500" cy="238125"/>
                <wp:effectExtent l="0" t="0" r="0" b="0"/>
                <wp:wrapNone/>
                <wp:docPr id="834432856" name="Text Box 1"/>
                <wp:cNvGraphicFramePr/>
                <a:graphic xmlns:a="http://schemas.openxmlformats.org/drawingml/2006/main">
                  <a:graphicData uri="http://schemas.microsoft.com/office/word/2010/wordprocessingShape">
                    <wps:wsp>
                      <wps:cNvSpPr txBox="1"/>
                      <wps:spPr>
                        <a:xfrm>
                          <a:off x="0" y="0"/>
                          <a:ext cx="2095500" cy="238125"/>
                        </a:xfrm>
                        <a:prstGeom prst="rect">
                          <a:avLst/>
                        </a:prstGeom>
                        <a:noFill/>
                        <a:ln w="6350">
                          <a:noFill/>
                        </a:ln>
                      </wps:spPr>
                      <wps:txbx>
                        <w:txbxContent>
                          <w:p w14:paraId="76491D2B" w14:textId="2E4CA542" w:rsidR="00E10593" w:rsidRPr="00E10593" w:rsidRDefault="00E10593" w:rsidP="00E10593">
                            <w:pPr>
                              <w:rPr>
                                <w:sz w:val="20"/>
                                <w:szCs w:val="20"/>
                              </w:rPr>
                            </w:pPr>
                            <w:r w:rsidRPr="00E10593">
                              <w:rPr>
                                <w:sz w:val="20"/>
                                <w:szCs w:val="20"/>
                              </w:rPr>
                              <w:t>Judge:  Dale Simpson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4FFE7" id="_x0000_s1029" type="#_x0000_t202" style="position:absolute;margin-left:0;margin-top:-.05pt;width:165pt;height:1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rhGwIAADM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" filled="f" stroked="f" strokeweight=".5pt">
                <v:textbox>
                  <w:txbxContent>
                    <w:p w14:paraId="76491D2B" w14:textId="2E4CA542" w:rsidR="00E10593" w:rsidRPr="00E10593" w:rsidRDefault="00E10593" w:rsidP="00E10593">
                      <w:pPr>
                        <w:rPr>
                          <w:sz w:val="20"/>
                          <w:szCs w:val="20"/>
                        </w:rPr>
                      </w:pPr>
                      <w:r w:rsidRPr="00E10593">
                        <w:rPr>
                          <w:sz w:val="20"/>
                          <w:szCs w:val="20"/>
                        </w:rPr>
                        <w:t xml:space="preserve">Judge:  </w:t>
                      </w:r>
                      <w:r w:rsidRPr="00E10593">
                        <w:rPr>
                          <w:sz w:val="20"/>
                          <w:szCs w:val="20"/>
                        </w:rPr>
                        <w:t>Dale</w:t>
                      </w:r>
                      <w:r w:rsidRPr="00E10593">
                        <w:rPr>
                          <w:sz w:val="20"/>
                          <w:szCs w:val="20"/>
                        </w:rPr>
                        <w:t xml:space="preserve"> Simpson</w:t>
                      </w:r>
                    </w:p>
                  </w:txbxContent>
                </v:textbox>
              </v:shape>
            </w:pict>
          </mc:Fallback>
        </mc:AlternateContent>
      </w:r>
    </w:p>
    <w:tbl>
      <w:tblPr>
        <w:tblW w:w="0" w:type="auto"/>
        <w:tblInd w:w="67"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352"/>
        <w:gridCol w:w="1673"/>
      </w:tblGrid>
      <w:tr w:rsidR="00585320" w14:paraId="5C399953" w14:textId="77777777" w:rsidTr="007737AF">
        <w:trPr>
          <w:trHeight w:val="335"/>
        </w:trPr>
        <w:tc>
          <w:tcPr>
            <w:tcW w:w="2352" w:type="dxa"/>
          </w:tcPr>
          <w:p w14:paraId="0D6AA8C5" w14:textId="4A64AF75" w:rsidR="00585320" w:rsidRDefault="00585320" w:rsidP="007737AF">
            <w:pPr>
              <w:pStyle w:val="TableParagraph"/>
              <w:spacing w:line="299" w:lineRule="exact"/>
              <w:rPr>
                <w:rFonts w:ascii="Cambria"/>
                <w:b/>
                <w:sz w:val="26"/>
              </w:rPr>
            </w:pPr>
            <w:r>
              <w:rPr>
                <w:rFonts w:ascii="Cambria"/>
                <w:b/>
                <w:spacing w:val="-2"/>
                <w:sz w:val="26"/>
              </w:rPr>
              <w:t>Classes-Trial 1</w:t>
            </w:r>
          </w:p>
        </w:tc>
        <w:tc>
          <w:tcPr>
            <w:tcW w:w="1673" w:type="dxa"/>
          </w:tcPr>
          <w:p w14:paraId="4FD93E58" w14:textId="77777777" w:rsidR="00585320" w:rsidRDefault="00585320" w:rsidP="007737AF">
            <w:pPr>
              <w:pStyle w:val="TableParagraph"/>
              <w:spacing w:before="18" w:line="297" w:lineRule="exact"/>
              <w:ind w:right="-44"/>
              <w:rPr>
                <w:rFonts w:ascii="Cambria"/>
                <w:b/>
                <w:sz w:val="26"/>
              </w:rPr>
            </w:pPr>
            <w:r>
              <w:rPr>
                <w:rFonts w:ascii="Cambria"/>
                <w:b/>
                <w:sz w:val="26"/>
              </w:rPr>
              <w:t>July 26, 2026</w:t>
            </w:r>
          </w:p>
        </w:tc>
      </w:tr>
      <w:tr w:rsidR="00585320" w14:paraId="3CAF4CE9" w14:textId="77777777" w:rsidTr="007737AF">
        <w:trPr>
          <w:trHeight w:val="1065"/>
        </w:trPr>
        <w:tc>
          <w:tcPr>
            <w:tcW w:w="2352" w:type="dxa"/>
          </w:tcPr>
          <w:p w14:paraId="28BBD973" w14:textId="5544CD07" w:rsidR="00585320" w:rsidRDefault="00585320" w:rsidP="007737AF">
            <w:pPr>
              <w:pStyle w:val="TableParagraph"/>
              <w:rPr>
                <w:rFonts w:ascii="Cambria"/>
                <w:b/>
                <w:sz w:val="26"/>
              </w:rPr>
            </w:pPr>
            <w:r>
              <w:rPr>
                <w:rFonts w:ascii="Cambria"/>
                <w:b/>
                <w:spacing w:val="-2"/>
                <w:sz w:val="26"/>
              </w:rPr>
              <w:t xml:space="preserve">Standard </w:t>
            </w:r>
            <w:r w:rsidR="000B5E0B">
              <w:rPr>
                <w:rFonts w:ascii="Cambria"/>
                <w:b/>
                <w:spacing w:val="-2"/>
                <w:sz w:val="26"/>
              </w:rPr>
              <w:br/>
            </w:r>
            <w:r>
              <w:rPr>
                <w:rFonts w:ascii="Cambria"/>
                <w:b/>
                <w:sz w:val="26"/>
              </w:rPr>
              <w:t>Check one</w:t>
            </w:r>
          </w:p>
          <w:p w14:paraId="4991D184" w14:textId="77777777" w:rsidR="00585320" w:rsidRDefault="00585320" w:rsidP="007737AF">
            <w:pPr>
              <w:pStyle w:val="TableParagraph"/>
              <w:spacing w:before="0" w:line="298" w:lineRule="exact"/>
              <w:rPr>
                <w:rFonts w:ascii="Times New Roman"/>
                <w:b/>
                <w:sz w:val="26"/>
              </w:rPr>
            </w:pPr>
            <w:r>
              <w:rPr>
                <w:rFonts w:ascii="Times New Roman"/>
                <w:b/>
                <w:sz w:val="26"/>
              </w:rPr>
              <w:t>M</w:t>
            </w:r>
            <w:r>
              <w:rPr>
                <w:rFonts w:ascii="Times New Roman"/>
                <w:b/>
                <w:spacing w:val="-4"/>
                <w:sz w:val="26"/>
              </w:rPr>
              <w:t xml:space="preserve"> </w:t>
            </w:r>
            <w:r>
              <w:rPr>
                <w:rFonts w:ascii="Times New Roman"/>
                <w:b/>
                <w:sz w:val="26"/>
              </w:rPr>
              <w:t>if</w:t>
            </w:r>
            <w:r>
              <w:rPr>
                <w:rFonts w:ascii="Times New Roman"/>
                <w:b/>
                <w:spacing w:val="-3"/>
                <w:sz w:val="26"/>
              </w:rPr>
              <w:t xml:space="preserve"> </w:t>
            </w:r>
            <w:r>
              <w:rPr>
                <w:rFonts w:ascii="Times New Roman"/>
                <w:b/>
                <w:spacing w:val="-2"/>
                <w:sz w:val="26"/>
              </w:rPr>
              <w:t>metallic</w:t>
            </w:r>
          </w:p>
        </w:tc>
        <w:tc>
          <w:tcPr>
            <w:tcW w:w="1673" w:type="dxa"/>
          </w:tcPr>
          <w:p w14:paraId="7A1F8C64" w14:textId="77777777" w:rsidR="00585320" w:rsidRDefault="00585320" w:rsidP="007737AF">
            <w:pPr>
              <w:pStyle w:val="TableParagraph"/>
              <w:tabs>
                <w:tab w:val="left" w:pos="1343"/>
                <w:tab w:val="left" w:pos="1381"/>
                <w:tab w:val="left" w:pos="1501"/>
                <w:tab w:val="left" w:pos="1642"/>
              </w:tabs>
              <w:spacing w:before="15"/>
              <w:ind w:right="13"/>
              <w:rPr>
                <w:b/>
                <w:sz w:val="18"/>
              </w:rPr>
            </w:pPr>
            <w:r>
              <w:rPr>
                <w:b/>
                <w:spacing w:val="-2"/>
                <w:sz w:val="18"/>
              </w:rPr>
              <w:t>Ratter</w:t>
            </w:r>
            <w:r>
              <w:rPr>
                <w:b/>
                <w:sz w:val="18"/>
                <w:u w:val="single"/>
              </w:rPr>
              <w:tab/>
            </w:r>
            <w:r>
              <w:rPr>
                <w:b/>
                <w:sz w:val="18"/>
              </w:rPr>
              <w:t xml:space="preserve"> Happy Ratter</w:t>
            </w:r>
            <w:r>
              <w:rPr>
                <w:b/>
                <w:sz w:val="18"/>
                <w:u w:val="single"/>
              </w:rPr>
              <w:tab/>
            </w:r>
            <w:r>
              <w:rPr>
                <w:b/>
                <w:sz w:val="18"/>
                <w:u w:val="single"/>
              </w:rPr>
              <w:tab/>
            </w:r>
            <w:r>
              <w:rPr>
                <w:b/>
                <w:sz w:val="18"/>
                <w:u w:val="single"/>
              </w:rPr>
              <w:tab/>
            </w:r>
            <w:r>
              <w:rPr>
                <w:b/>
                <w:sz w:val="18"/>
                <w:u w:val="single"/>
              </w:rPr>
              <w:tab/>
            </w:r>
            <w:r>
              <w:rPr>
                <w:b/>
                <w:sz w:val="18"/>
              </w:rPr>
              <w:t xml:space="preserve"> </w:t>
            </w:r>
            <w:r>
              <w:rPr>
                <w:b/>
                <w:spacing w:val="-2"/>
                <w:sz w:val="18"/>
              </w:rPr>
              <w:t>Expert</w:t>
            </w:r>
            <w:r>
              <w:rPr>
                <w:b/>
                <w:sz w:val="18"/>
                <w:u w:val="single"/>
              </w:rPr>
              <w:tab/>
            </w:r>
            <w:r>
              <w:rPr>
                <w:b/>
                <w:sz w:val="18"/>
                <w:u w:val="single"/>
              </w:rPr>
              <w:tab/>
            </w:r>
            <w:r>
              <w:rPr>
                <w:b/>
                <w:sz w:val="18"/>
              </w:rPr>
              <w:t xml:space="preserve"> </w:t>
            </w:r>
            <w:r>
              <w:rPr>
                <w:b/>
                <w:spacing w:val="-2"/>
                <w:sz w:val="18"/>
              </w:rPr>
              <w:t>Champion</w:t>
            </w:r>
            <w:r>
              <w:rPr>
                <w:b/>
                <w:sz w:val="18"/>
                <w:u w:val="single"/>
              </w:rPr>
              <w:tab/>
            </w:r>
            <w:r>
              <w:rPr>
                <w:b/>
                <w:sz w:val="18"/>
                <w:u w:val="single"/>
              </w:rPr>
              <w:tab/>
            </w:r>
            <w:r>
              <w:rPr>
                <w:b/>
                <w:sz w:val="18"/>
                <w:u w:val="single"/>
              </w:rPr>
              <w:tab/>
            </w:r>
          </w:p>
          <w:p w14:paraId="2759D78F" w14:textId="77777777" w:rsidR="00585320" w:rsidRDefault="00585320" w:rsidP="007737AF">
            <w:pPr>
              <w:pStyle w:val="TableParagraph"/>
              <w:tabs>
                <w:tab w:val="left" w:pos="1532"/>
              </w:tabs>
              <w:spacing w:before="0" w:line="201" w:lineRule="exact"/>
              <w:rPr>
                <w:b/>
                <w:sz w:val="18"/>
              </w:rPr>
            </w:pPr>
          </w:p>
        </w:tc>
      </w:tr>
      <w:tr w:rsidR="00585320" w14:paraId="2C3A7E57" w14:textId="77777777" w:rsidTr="007737AF">
        <w:trPr>
          <w:trHeight w:val="335"/>
        </w:trPr>
        <w:tc>
          <w:tcPr>
            <w:tcW w:w="2352" w:type="dxa"/>
          </w:tcPr>
          <w:p w14:paraId="2C2656D2" w14:textId="77777777" w:rsidR="00585320" w:rsidRDefault="00585320" w:rsidP="007737AF">
            <w:pPr>
              <w:pStyle w:val="TableParagraph"/>
              <w:spacing w:line="299" w:lineRule="exact"/>
              <w:rPr>
                <w:rFonts w:ascii="Cambria"/>
                <w:b/>
                <w:sz w:val="26"/>
              </w:rPr>
            </w:pPr>
            <w:r>
              <w:rPr>
                <w:rFonts w:ascii="Cambria"/>
                <w:b/>
                <w:sz w:val="26"/>
              </w:rPr>
              <w:t>A-MAZE-</w:t>
            </w:r>
            <w:proofErr w:type="spellStart"/>
            <w:r>
              <w:rPr>
                <w:rFonts w:ascii="Cambria"/>
                <w:b/>
                <w:sz w:val="26"/>
              </w:rPr>
              <w:t>ing</w:t>
            </w:r>
            <w:proofErr w:type="spellEnd"/>
            <w:r>
              <w:rPr>
                <w:rFonts w:ascii="Cambria"/>
                <w:b/>
                <w:sz w:val="26"/>
              </w:rPr>
              <w:t xml:space="preserve"> Rat</w:t>
            </w:r>
          </w:p>
        </w:tc>
        <w:tc>
          <w:tcPr>
            <w:tcW w:w="1673" w:type="dxa"/>
          </w:tcPr>
          <w:p w14:paraId="55DD7767" w14:textId="77777777" w:rsidR="00585320" w:rsidRDefault="00585320" w:rsidP="007737AF">
            <w:pPr>
              <w:pStyle w:val="TableParagraph"/>
              <w:tabs>
                <w:tab w:val="left" w:pos="1182"/>
              </w:tabs>
              <w:spacing w:before="15"/>
              <w:rPr>
                <w:b/>
                <w:sz w:val="18"/>
              </w:rPr>
            </w:pPr>
            <w:r>
              <w:rPr>
                <w:b/>
                <w:spacing w:val="-2"/>
                <w:sz w:val="18"/>
              </w:rPr>
              <w:t>Level</w:t>
            </w:r>
            <w:r>
              <w:rPr>
                <w:b/>
                <w:sz w:val="18"/>
                <w:u w:val="single"/>
              </w:rPr>
              <w:tab/>
            </w:r>
          </w:p>
        </w:tc>
      </w:tr>
      <w:tr w:rsidR="00585320" w14:paraId="007EA0E0" w14:textId="77777777" w:rsidTr="007737AF">
        <w:trPr>
          <w:trHeight w:val="335"/>
        </w:trPr>
        <w:tc>
          <w:tcPr>
            <w:tcW w:w="2352" w:type="dxa"/>
          </w:tcPr>
          <w:p w14:paraId="5B0D93DD" w14:textId="77777777" w:rsidR="00585320" w:rsidRDefault="00585320" w:rsidP="007737AF">
            <w:pPr>
              <w:pStyle w:val="TableParagraph"/>
              <w:spacing w:before="14" w:line="301" w:lineRule="exact"/>
              <w:rPr>
                <w:rFonts w:ascii="Cambria"/>
                <w:b/>
                <w:sz w:val="26"/>
              </w:rPr>
            </w:pPr>
            <w:r>
              <w:rPr>
                <w:rFonts w:ascii="Cambria"/>
                <w:b/>
                <w:sz w:val="26"/>
              </w:rPr>
              <w:t>Rat Race</w:t>
            </w:r>
          </w:p>
        </w:tc>
        <w:tc>
          <w:tcPr>
            <w:tcW w:w="1673" w:type="dxa"/>
          </w:tcPr>
          <w:p w14:paraId="32EE7155" w14:textId="77777777" w:rsidR="00585320" w:rsidRDefault="00585320" w:rsidP="007737AF">
            <w:pPr>
              <w:pStyle w:val="TableParagraph"/>
              <w:tabs>
                <w:tab w:val="left" w:pos="1182"/>
              </w:tabs>
              <w:spacing w:before="13"/>
              <w:rPr>
                <w:b/>
                <w:sz w:val="18"/>
              </w:rPr>
            </w:pPr>
          </w:p>
        </w:tc>
      </w:tr>
      <w:tr w:rsidR="00585320" w14:paraId="5BE251FD" w14:textId="77777777" w:rsidTr="007737AF">
        <w:trPr>
          <w:trHeight w:val="328"/>
        </w:trPr>
        <w:tc>
          <w:tcPr>
            <w:tcW w:w="2352" w:type="dxa"/>
          </w:tcPr>
          <w:p w14:paraId="14EE606F" w14:textId="77777777" w:rsidR="00585320" w:rsidRDefault="00585320" w:rsidP="007737AF">
            <w:pPr>
              <w:pStyle w:val="TableParagraph"/>
              <w:spacing w:line="292" w:lineRule="exact"/>
              <w:rPr>
                <w:rFonts w:ascii="Times New Roman"/>
                <w:b/>
                <w:sz w:val="26"/>
              </w:rPr>
            </w:pPr>
          </w:p>
        </w:tc>
        <w:tc>
          <w:tcPr>
            <w:tcW w:w="1673" w:type="dxa"/>
          </w:tcPr>
          <w:p w14:paraId="17F63880" w14:textId="77777777" w:rsidR="00585320" w:rsidRDefault="00585320" w:rsidP="007737AF">
            <w:pPr>
              <w:pStyle w:val="TableParagraph"/>
              <w:tabs>
                <w:tab w:val="left" w:pos="1282"/>
              </w:tabs>
              <w:spacing w:before="13"/>
              <w:rPr>
                <w:b/>
                <w:sz w:val="18"/>
              </w:rPr>
            </w:pPr>
          </w:p>
        </w:tc>
      </w:tr>
    </w:tbl>
    <w:p w14:paraId="1470440C" w14:textId="77777777" w:rsidR="00585320" w:rsidRDefault="00585320" w:rsidP="00585320">
      <w:pPr>
        <w:pStyle w:val="BodyText"/>
        <w:rPr>
          <w:sz w:val="22"/>
        </w:rPr>
      </w:pPr>
    </w:p>
    <w:tbl>
      <w:tblPr>
        <w:tblW w:w="0" w:type="auto"/>
        <w:tblInd w:w="67"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352"/>
        <w:gridCol w:w="1673"/>
      </w:tblGrid>
      <w:tr w:rsidR="00585320" w14:paraId="591A1082" w14:textId="77777777" w:rsidTr="007737AF">
        <w:trPr>
          <w:trHeight w:val="335"/>
        </w:trPr>
        <w:tc>
          <w:tcPr>
            <w:tcW w:w="2352" w:type="dxa"/>
          </w:tcPr>
          <w:p w14:paraId="31EF3629" w14:textId="31381930" w:rsidR="00585320" w:rsidRDefault="00585320" w:rsidP="007737AF">
            <w:pPr>
              <w:pStyle w:val="TableParagraph"/>
              <w:spacing w:line="299" w:lineRule="exact"/>
              <w:rPr>
                <w:rFonts w:ascii="Cambria"/>
                <w:b/>
                <w:sz w:val="26"/>
              </w:rPr>
            </w:pPr>
            <w:r>
              <w:rPr>
                <w:rFonts w:ascii="Cambria"/>
                <w:b/>
                <w:spacing w:val="-2"/>
                <w:sz w:val="26"/>
              </w:rPr>
              <w:t>Classes</w:t>
            </w:r>
            <w:r w:rsidR="000B5E0B">
              <w:rPr>
                <w:rFonts w:ascii="Cambria"/>
                <w:b/>
                <w:spacing w:val="-2"/>
                <w:sz w:val="26"/>
              </w:rPr>
              <w:t xml:space="preserve"> - </w:t>
            </w:r>
            <w:r>
              <w:rPr>
                <w:rFonts w:ascii="Cambria"/>
                <w:b/>
                <w:spacing w:val="-2"/>
                <w:sz w:val="26"/>
              </w:rPr>
              <w:t>Trial 2</w:t>
            </w:r>
          </w:p>
        </w:tc>
        <w:tc>
          <w:tcPr>
            <w:tcW w:w="1673" w:type="dxa"/>
          </w:tcPr>
          <w:p w14:paraId="40FD8668" w14:textId="77777777" w:rsidR="00585320" w:rsidRDefault="00585320" w:rsidP="007737AF">
            <w:pPr>
              <w:pStyle w:val="TableParagraph"/>
              <w:spacing w:before="18" w:line="297" w:lineRule="exact"/>
              <w:ind w:right="-44"/>
              <w:rPr>
                <w:rFonts w:ascii="Cambria"/>
                <w:b/>
                <w:sz w:val="26"/>
              </w:rPr>
            </w:pPr>
            <w:r>
              <w:rPr>
                <w:rFonts w:ascii="Cambria"/>
                <w:b/>
                <w:sz w:val="26"/>
              </w:rPr>
              <w:t>July 26, 2026</w:t>
            </w:r>
          </w:p>
        </w:tc>
      </w:tr>
      <w:tr w:rsidR="00585320" w14:paraId="0B746895" w14:textId="77777777" w:rsidTr="007737AF">
        <w:trPr>
          <w:trHeight w:val="1065"/>
        </w:trPr>
        <w:tc>
          <w:tcPr>
            <w:tcW w:w="2352" w:type="dxa"/>
          </w:tcPr>
          <w:p w14:paraId="57F82510" w14:textId="0B8865D5" w:rsidR="00585320" w:rsidRDefault="00585320" w:rsidP="007737AF">
            <w:pPr>
              <w:pStyle w:val="TableParagraph"/>
              <w:rPr>
                <w:rFonts w:ascii="Cambria"/>
                <w:b/>
                <w:sz w:val="26"/>
              </w:rPr>
            </w:pPr>
            <w:r>
              <w:rPr>
                <w:rFonts w:ascii="Cambria"/>
                <w:b/>
                <w:spacing w:val="-2"/>
                <w:sz w:val="26"/>
              </w:rPr>
              <w:t xml:space="preserve">Standard </w:t>
            </w:r>
            <w:r w:rsidR="000B5E0B">
              <w:rPr>
                <w:rFonts w:ascii="Cambria"/>
                <w:b/>
                <w:spacing w:val="-2"/>
                <w:sz w:val="26"/>
              </w:rPr>
              <w:br/>
            </w:r>
            <w:r>
              <w:rPr>
                <w:rFonts w:ascii="Cambria"/>
                <w:b/>
                <w:sz w:val="26"/>
              </w:rPr>
              <w:t>Check one</w:t>
            </w:r>
          </w:p>
          <w:p w14:paraId="65B2CED8" w14:textId="77777777" w:rsidR="00585320" w:rsidRDefault="00585320" w:rsidP="007737AF">
            <w:pPr>
              <w:pStyle w:val="TableParagraph"/>
              <w:spacing w:before="0" w:line="298" w:lineRule="exact"/>
              <w:rPr>
                <w:rFonts w:ascii="Times New Roman"/>
                <w:b/>
                <w:sz w:val="26"/>
              </w:rPr>
            </w:pPr>
            <w:r>
              <w:rPr>
                <w:rFonts w:ascii="Times New Roman"/>
                <w:b/>
                <w:sz w:val="26"/>
              </w:rPr>
              <w:t>M</w:t>
            </w:r>
            <w:r>
              <w:rPr>
                <w:rFonts w:ascii="Times New Roman"/>
                <w:b/>
                <w:spacing w:val="-4"/>
                <w:sz w:val="26"/>
              </w:rPr>
              <w:t xml:space="preserve"> </w:t>
            </w:r>
            <w:r>
              <w:rPr>
                <w:rFonts w:ascii="Times New Roman"/>
                <w:b/>
                <w:sz w:val="26"/>
              </w:rPr>
              <w:t>if</w:t>
            </w:r>
            <w:r>
              <w:rPr>
                <w:rFonts w:ascii="Times New Roman"/>
                <w:b/>
                <w:spacing w:val="-3"/>
                <w:sz w:val="26"/>
              </w:rPr>
              <w:t xml:space="preserve"> </w:t>
            </w:r>
            <w:r>
              <w:rPr>
                <w:rFonts w:ascii="Times New Roman"/>
                <w:b/>
                <w:spacing w:val="-2"/>
                <w:sz w:val="26"/>
              </w:rPr>
              <w:t>metallic</w:t>
            </w:r>
          </w:p>
        </w:tc>
        <w:tc>
          <w:tcPr>
            <w:tcW w:w="1673" w:type="dxa"/>
          </w:tcPr>
          <w:p w14:paraId="17B63439" w14:textId="77777777" w:rsidR="00585320" w:rsidRDefault="00585320" w:rsidP="007737AF">
            <w:pPr>
              <w:pStyle w:val="TableParagraph"/>
              <w:tabs>
                <w:tab w:val="left" w:pos="1343"/>
                <w:tab w:val="left" w:pos="1381"/>
                <w:tab w:val="left" w:pos="1501"/>
                <w:tab w:val="left" w:pos="1642"/>
              </w:tabs>
              <w:spacing w:before="15"/>
              <w:ind w:right="13"/>
              <w:rPr>
                <w:b/>
                <w:sz w:val="18"/>
              </w:rPr>
            </w:pPr>
            <w:r>
              <w:rPr>
                <w:b/>
                <w:spacing w:val="-2"/>
                <w:sz w:val="18"/>
              </w:rPr>
              <w:t>Ratter</w:t>
            </w:r>
            <w:r>
              <w:rPr>
                <w:b/>
                <w:sz w:val="18"/>
                <w:u w:val="single"/>
              </w:rPr>
              <w:tab/>
            </w:r>
            <w:r>
              <w:rPr>
                <w:b/>
                <w:sz w:val="18"/>
              </w:rPr>
              <w:t xml:space="preserve"> Happy Ratter</w:t>
            </w:r>
            <w:r>
              <w:rPr>
                <w:b/>
                <w:sz w:val="18"/>
                <w:u w:val="single"/>
              </w:rPr>
              <w:tab/>
            </w:r>
            <w:r>
              <w:rPr>
                <w:b/>
                <w:sz w:val="18"/>
                <w:u w:val="single"/>
              </w:rPr>
              <w:tab/>
            </w:r>
            <w:r>
              <w:rPr>
                <w:b/>
                <w:sz w:val="18"/>
                <w:u w:val="single"/>
              </w:rPr>
              <w:tab/>
            </w:r>
            <w:r>
              <w:rPr>
                <w:b/>
                <w:sz w:val="18"/>
                <w:u w:val="single"/>
              </w:rPr>
              <w:tab/>
            </w:r>
            <w:r>
              <w:rPr>
                <w:b/>
                <w:sz w:val="18"/>
              </w:rPr>
              <w:t xml:space="preserve"> </w:t>
            </w:r>
            <w:r>
              <w:rPr>
                <w:b/>
                <w:spacing w:val="-2"/>
                <w:sz w:val="18"/>
              </w:rPr>
              <w:t>Expert</w:t>
            </w:r>
            <w:r>
              <w:rPr>
                <w:b/>
                <w:sz w:val="18"/>
                <w:u w:val="single"/>
              </w:rPr>
              <w:tab/>
            </w:r>
            <w:r>
              <w:rPr>
                <w:b/>
                <w:sz w:val="18"/>
                <w:u w:val="single"/>
              </w:rPr>
              <w:tab/>
            </w:r>
            <w:r>
              <w:rPr>
                <w:b/>
                <w:sz w:val="18"/>
              </w:rPr>
              <w:t xml:space="preserve"> </w:t>
            </w:r>
            <w:r>
              <w:rPr>
                <w:b/>
                <w:spacing w:val="-2"/>
                <w:sz w:val="18"/>
              </w:rPr>
              <w:t>Champion</w:t>
            </w:r>
            <w:r>
              <w:rPr>
                <w:b/>
                <w:sz w:val="18"/>
                <w:u w:val="single"/>
              </w:rPr>
              <w:tab/>
            </w:r>
            <w:r>
              <w:rPr>
                <w:b/>
                <w:sz w:val="18"/>
                <w:u w:val="single"/>
              </w:rPr>
              <w:tab/>
            </w:r>
            <w:r>
              <w:rPr>
                <w:b/>
                <w:sz w:val="18"/>
                <w:u w:val="single"/>
              </w:rPr>
              <w:tab/>
            </w:r>
          </w:p>
          <w:p w14:paraId="43FE3CEF" w14:textId="77777777" w:rsidR="00585320" w:rsidRDefault="00585320" w:rsidP="007737AF">
            <w:pPr>
              <w:pStyle w:val="TableParagraph"/>
              <w:tabs>
                <w:tab w:val="left" w:pos="1532"/>
              </w:tabs>
              <w:spacing w:before="0" w:line="201" w:lineRule="exact"/>
              <w:rPr>
                <w:b/>
                <w:sz w:val="18"/>
              </w:rPr>
            </w:pPr>
          </w:p>
        </w:tc>
      </w:tr>
      <w:tr w:rsidR="00585320" w14:paraId="663B76CC" w14:textId="77777777" w:rsidTr="007737AF">
        <w:trPr>
          <w:trHeight w:val="335"/>
        </w:trPr>
        <w:tc>
          <w:tcPr>
            <w:tcW w:w="2352" w:type="dxa"/>
          </w:tcPr>
          <w:p w14:paraId="0BDCC1BF" w14:textId="77777777" w:rsidR="00585320" w:rsidRDefault="00585320" w:rsidP="007737AF">
            <w:pPr>
              <w:pStyle w:val="TableParagraph"/>
              <w:spacing w:line="299" w:lineRule="exact"/>
              <w:rPr>
                <w:rFonts w:ascii="Cambria"/>
                <w:b/>
                <w:sz w:val="26"/>
              </w:rPr>
            </w:pPr>
            <w:r>
              <w:rPr>
                <w:rFonts w:ascii="Cambria"/>
                <w:b/>
                <w:sz w:val="26"/>
              </w:rPr>
              <w:t>A-MAZE-</w:t>
            </w:r>
            <w:proofErr w:type="spellStart"/>
            <w:r>
              <w:rPr>
                <w:rFonts w:ascii="Cambria"/>
                <w:b/>
                <w:sz w:val="26"/>
              </w:rPr>
              <w:t>ing</w:t>
            </w:r>
            <w:proofErr w:type="spellEnd"/>
            <w:r>
              <w:rPr>
                <w:rFonts w:ascii="Cambria"/>
                <w:b/>
                <w:sz w:val="26"/>
              </w:rPr>
              <w:t xml:space="preserve"> Rat</w:t>
            </w:r>
          </w:p>
        </w:tc>
        <w:tc>
          <w:tcPr>
            <w:tcW w:w="1673" w:type="dxa"/>
          </w:tcPr>
          <w:p w14:paraId="2F0176E8" w14:textId="77777777" w:rsidR="00585320" w:rsidRDefault="00585320" w:rsidP="007737AF">
            <w:pPr>
              <w:pStyle w:val="TableParagraph"/>
              <w:tabs>
                <w:tab w:val="left" w:pos="1182"/>
              </w:tabs>
              <w:spacing w:before="15"/>
              <w:rPr>
                <w:b/>
                <w:sz w:val="18"/>
              </w:rPr>
            </w:pPr>
            <w:r>
              <w:rPr>
                <w:b/>
                <w:spacing w:val="-2"/>
                <w:sz w:val="18"/>
              </w:rPr>
              <w:t>Level</w:t>
            </w:r>
            <w:r>
              <w:rPr>
                <w:b/>
                <w:sz w:val="18"/>
                <w:u w:val="single"/>
              </w:rPr>
              <w:tab/>
            </w:r>
          </w:p>
        </w:tc>
      </w:tr>
      <w:tr w:rsidR="00585320" w14:paraId="25B1A1D0" w14:textId="77777777" w:rsidTr="007737AF">
        <w:trPr>
          <w:trHeight w:val="335"/>
        </w:trPr>
        <w:tc>
          <w:tcPr>
            <w:tcW w:w="2352" w:type="dxa"/>
          </w:tcPr>
          <w:p w14:paraId="12496C1E" w14:textId="77777777" w:rsidR="00585320" w:rsidRDefault="00585320" w:rsidP="007737AF">
            <w:pPr>
              <w:pStyle w:val="TableParagraph"/>
              <w:spacing w:before="14" w:line="301" w:lineRule="exact"/>
              <w:rPr>
                <w:rFonts w:ascii="Cambria"/>
                <w:b/>
                <w:sz w:val="26"/>
              </w:rPr>
            </w:pPr>
            <w:r>
              <w:rPr>
                <w:rFonts w:ascii="Cambria"/>
                <w:b/>
                <w:sz w:val="26"/>
              </w:rPr>
              <w:t>Rat Race</w:t>
            </w:r>
          </w:p>
        </w:tc>
        <w:tc>
          <w:tcPr>
            <w:tcW w:w="1673" w:type="dxa"/>
          </w:tcPr>
          <w:p w14:paraId="25C585FA" w14:textId="77777777" w:rsidR="00585320" w:rsidRDefault="00585320" w:rsidP="007737AF">
            <w:pPr>
              <w:pStyle w:val="TableParagraph"/>
              <w:tabs>
                <w:tab w:val="left" w:pos="1182"/>
              </w:tabs>
              <w:spacing w:before="13"/>
              <w:rPr>
                <w:b/>
                <w:sz w:val="18"/>
              </w:rPr>
            </w:pPr>
          </w:p>
        </w:tc>
      </w:tr>
      <w:tr w:rsidR="00585320" w14:paraId="09D50C4F" w14:textId="77777777" w:rsidTr="007737AF">
        <w:trPr>
          <w:trHeight w:val="328"/>
        </w:trPr>
        <w:tc>
          <w:tcPr>
            <w:tcW w:w="2352" w:type="dxa"/>
          </w:tcPr>
          <w:p w14:paraId="2A9961CF" w14:textId="77777777" w:rsidR="00585320" w:rsidRDefault="00585320" w:rsidP="007737AF">
            <w:pPr>
              <w:pStyle w:val="TableParagraph"/>
              <w:spacing w:line="292" w:lineRule="exact"/>
              <w:rPr>
                <w:rFonts w:ascii="Times New Roman"/>
                <w:b/>
                <w:sz w:val="26"/>
              </w:rPr>
            </w:pPr>
          </w:p>
        </w:tc>
        <w:tc>
          <w:tcPr>
            <w:tcW w:w="1673" w:type="dxa"/>
          </w:tcPr>
          <w:p w14:paraId="594A1358" w14:textId="77777777" w:rsidR="00585320" w:rsidRDefault="00585320" w:rsidP="007737AF">
            <w:pPr>
              <w:pStyle w:val="TableParagraph"/>
              <w:tabs>
                <w:tab w:val="left" w:pos="1282"/>
              </w:tabs>
              <w:spacing w:before="13"/>
              <w:rPr>
                <w:b/>
                <w:sz w:val="18"/>
              </w:rPr>
            </w:pPr>
          </w:p>
        </w:tc>
      </w:tr>
    </w:tbl>
    <w:p w14:paraId="4D45F768" w14:textId="77777777" w:rsidR="00585320" w:rsidRDefault="00585320" w:rsidP="00585320">
      <w:pPr>
        <w:pStyle w:val="BodyText"/>
        <w:spacing w:before="134"/>
        <w:rPr>
          <w:rFonts w:ascii="Calibri"/>
          <w:sz w:val="22"/>
        </w:rPr>
        <w:sectPr w:rsidR="00585320" w:rsidSect="00585320">
          <w:type w:val="continuous"/>
          <w:pgSz w:w="12240" w:h="15840"/>
          <w:pgMar w:top="1360" w:right="1300" w:bottom="280" w:left="1340" w:header="720" w:footer="720" w:gutter="0"/>
          <w:cols w:num="2" w:space="720"/>
        </w:sectPr>
      </w:pPr>
    </w:p>
    <w:p w14:paraId="6830DC9C" w14:textId="3F069932" w:rsidR="00AC2B0E" w:rsidRDefault="00F621F6">
      <w:pPr>
        <w:spacing w:before="1" w:line="266" w:lineRule="auto"/>
        <w:ind w:left="100" w:right="394"/>
        <w:rPr>
          <w:b/>
        </w:rPr>
      </w:pPr>
      <w:r>
        <w:rPr>
          <w:b/>
          <w:color w:val="1F3863"/>
        </w:rPr>
        <w:t>2</w:t>
      </w:r>
      <w:r>
        <w:rPr>
          <w:b/>
          <w:color w:val="1F3863"/>
          <w:spacing w:val="-2"/>
        </w:rPr>
        <w:t xml:space="preserve"> </w:t>
      </w:r>
      <w:r>
        <w:rPr>
          <w:b/>
          <w:color w:val="1F3863"/>
        </w:rPr>
        <w:t>ways</w:t>
      </w:r>
      <w:r>
        <w:rPr>
          <w:b/>
          <w:color w:val="1F3863"/>
          <w:spacing w:val="-4"/>
        </w:rPr>
        <w:t xml:space="preserve"> </w:t>
      </w:r>
      <w:r>
        <w:rPr>
          <w:b/>
          <w:color w:val="1F3863"/>
        </w:rPr>
        <w:t>to</w:t>
      </w:r>
      <w:r>
        <w:rPr>
          <w:b/>
          <w:color w:val="1F3863"/>
          <w:spacing w:val="-4"/>
        </w:rPr>
        <w:t xml:space="preserve"> enter</w:t>
      </w:r>
      <w:r>
        <w:rPr>
          <w:b/>
          <w:color w:val="1F3863"/>
        </w:rPr>
        <w:t>:</w:t>
      </w:r>
      <w:r>
        <w:rPr>
          <w:b/>
          <w:color w:val="1F3863"/>
          <w:spacing w:val="-3"/>
        </w:rPr>
        <w:t xml:space="preserve"> </w:t>
      </w:r>
      <w:r>
        <w:rPr>
          <w:b/>
          <w:color w:val="1F3863"/>
        </w:rPr>
        <w:t>online</w:t>
      </w:r>
      <w:r>
        <w:rPr>
          <w:b/>
          <w:color w:val="1F3863"/>
          <w:spacing w:val="-5"/>
        </w:rPr>
        <w:t xml:space="preserve"> </w:t>
      </w:r>
      <w:r>
        <w:rPr>
          <w:b/>
          <w:color w:val="1F3863"/>
        </w:rPr>
        <w:t>through</w:t>
      </w:r>
      <w:r>
        <w:rPr>
          <w:b/>
          <w:color w:val="1F3863"/>
          <w:spacing w:val="-3"/>
        </w:rPr>
        <w:t xml:space="preserve"> </w:t>
      </w:r>
      <w:r>
        <w:rPr>
          <w:b/>
          <w:color w:val="1F3863"/>
        </w:rPr>
        <w:t>secreterrier.com or</w:t>
      </w:r>
      <w:r>
        <w:rPr>
          <w:b/>
          <w:color w:val="1F3863"/>
          <w:spacing w:val="-1"/>
        </w:rPr>
        <w:t xml:space="preserve"> </w:t>
      </w:r>
      <w:r>
        <w:rPr>
          <w:b/>
          <w:color w:val="1F3863"/>
        </w:rPr>
        <w:t>mailed entry with</w:t>
      </w:r>
      <w:r>
        <w:rPr>
          <w:b/>
          <w:color w:val="1F3863"/>
          <w:spacing w:val="-4"/>
        </w:rPr>
        <w:t xml:space="preserve"> </w:t>
      </w:r>
      <w:r>
        <w:rPr>
          <w:b/>
          <w:color w:val="1F3863"/>
        </w:rPr>
        <w:t>check to trial secretary Judy Amarose</w:t>
      </w:r>
      <w:r w:rsidR="004813E7">
        <w:rPr>
          <w:b/>
          <w:color w:val="1F3863"/>
        </w:rPr>
        <w:t>,</w:t>
      </w:r>
      <w:r w:rsidR="004813E7" w:rsidRPr="004813E7">
        <w:rPr>
          <w:rFonts w:ascii="Tahoma" w:hAnsi="Tahoma" w:cs="Tahoma"/>
        </w:rPr>
        <w:t xml:space="preserve"> </w:t>
      </w:r>
      <w:r w:rsidR="004813E7" w:rsidRPr="004813E7">
        <w:rPr>
          <w:b/>
          <w:color w:val="1F3863"/>
        </w:rPr>
        <w:t>502 Queensbury Way, Acworth, GA 30102</w:t>
      </w:r>
      <w:r w:rsidR="004813E7">
        <w:rPr>
          <w:b/>
          <w:color w:val="1F3863"/>
        </w:rPr>
        <w:t xml:space="preserve">. </w:t>
      </w:r>
    </w:p>
    <w:p w14:paraId="358C2D1B" w14:textId="2A9DF2C5" w:rsidR="00AC2B0E" w:rsidRDefault="00000000">
      <w:pPr>
        <w:tabs>
          <w:tab w:val="left" w:pos="2923"/>
          <w:tab w:val="left" w:pos="6115"/>
        </w:tabs>
        <w:spacing w:before="137"/>
        <w:ind w:left="100"/>
        <w:rPr>
          <w:b/>
        </w:rPr>
      </w:pPr>
      <w:r>
        <w:rPr>
          <w:b/>
        </w:rPr>
        <w:t>Total</w:t>
      </w:r>
      <w:r>
        <w:rPr>
          <w:b/>
          <w:spacing w:val="-1"/>
        </w:rPr>
        <w:t xml:space="preserve"> </w:t>
      </w:r>
      <w:r>
        <w:rPr>
          <w:b/>
        </w:rPr>
        <w:t># of</w:t>
      </w:r>
      <w:r>
        <w:rPr>
          <w:b/>
          <w:spacing w:val="1"/>
        </w:rPr>
        <w:t xml:space="preserve"> </w:t>
      </w:r>
      <w:r>
        <w:rPr>
          <w:b/>
          <w:spacing w:val="-4"/>
        </w:rPr>
        <w:t>Runs</w:t>
      </w:r>
      <w:r w:rsidR="00DA60B8">
        <w:rPr>
          <w:b/>
          <w:spacing w:val="-4"/>
        </w:rPr>
        <w:t xml:space="preserve"> by 7/20/26___________</w:t>
      </w:r>
      <w:r>
        <w:rPr>
          <w:b/>
        </w:rPr>
        <w:t>$18</w:t>
      </w:r>
      <w:r w:rsidR="00DA60B8">
        <w:rPr>
          <w:b/>
        </w:rPr>
        <w:t xml:space="preserve"> </w:t>
      </w:r>
      <w:proofErr w:type="spellStart"/>
      <w:r w:rsidR="00DA60B8">
        <w:rPr>
          <w:b/>
        </w:rPr>
        <w:t>ea</w:t>
      </w:r>
      <w:proofErr w:type="spellEnd"/>
      <w:r>
        <w:rPr>
          <w:b/>
        </w:rPr>
        <w:t xml:space="preserve"> =</w:t>
      </w:r>
      <w:r>
        <w:rPr>
          <w:b/>
          <w:spacing w:val="60"/>
        </w:rPr>
        <w:t xml:space="preserve"> </w:t>
      </w:r>
      <w:r>
        <w:rPr>
          <w:b/>
        </w:rPr>
        <w:t>Runs</w:t>
      </w:r>
      <w:r>
        <w:rPr>
          <w:b/>
          <w:spacing w:val="-8"/>
        </w:rPr>
        <w:t xml:space="preserve"> </w:t>
      </w:r>
      <w:r>
        <w:rPr>
          <w:b/>
        </w:rPr>
        <w:t>After</w:t>
      </w:r>
      <w:r>
        <w:rPr>
          <w:b/>
          <w:spacing w:val="-7"/>
        </w:rPr>
        <w:t xml:space="preserve"> </w:t>
      </w:r>
      <w:r w:rsidR="00DA60B8">
        <w:rPr>
          <w:b/>
          <w:spacing w:val="-7"/>
        </w:rPr>
        <w:t>7/20/26_____________</w:t>
      </w:r>
      <w:r>
        <w:rPr>
          <w:b/>
          <w:spacing w:val="-6"/>
        </w:rPr>
        <w:t xml:space="preserve"> </w:t>
      </w:r>
      <w:r>
        <w:rPr>
          <w:b/>
        </w:rPr>
        <w:t>$20</w:t>
      </w:r>
      <w:r>
        <w:rPr>
          <w:b/>
          <w:spacing w:val="-3"/>
        </w:rPr>
        <w:t xml:space="preserve"> </w:t>
      </w:r>
      <w:proofErr w:type="spellStart"/>
      <w:r>
        <w:rPr>
          <w:b/>
          <w:spacing w:val="-4"/>
        </w:rPr>
        <w:t>ea</w:t>
      </w:r>
      <w:proofErr w:type="spellEnd"/>
    </w:p>
    <w:p w14:paraId="5DAB35E1" w14:textId="77777777" w:rsidR="00AC2B0E" w:rsidRDefault="00AC2B0E">
      <w:pPr>
        <w:pStyle w:val="BodyText"/>
        <w:spacing w:before="39"/>
        <w:rPr>
          <w:b/>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2"/>
      </w:tblGrid>
      <w:tr w:rsidR="00AC2B0E" w14:paraId="6434E600" w14:textId="77777777">
        <w:trPr>
          <w:trHeight w:val="455"/>
        </w:trPr>
        <w:tc>
          <w:tcPr>
            <w:tcW w:w="9362" w:type="dxa"/>
          </w:tcPr>
          <w:p w14:paraId="0C3EE71C" w14:textId="77777777" w:rsidR="00AC2B0E" w:rsidRDefault="00000000">
            <w:pPr>
              <w:pStyle w:val="TableParagraph"/>
              <w:spacing w:before="100"/>
              <w:ind w:left="100"/>
              <w:rPr>
                <w:b/>
              </w:rPr>
            </w:pPr>
            <w:r>
              <w:rPr>
                <w:b/>
                <w:spacing w:val="-2"/>
              </w:rPr>
              <w:t>Name:</w:t>
            </w:r>
          </w:p>
        </w:tc>
      </w:tr>
      <w:tr w:rsidR="00AC2B0E" w14:paraId="2F94D00D" w14:textId="77777777">
        <w:trPr>
          <w:trHeight w:val="452"/>
        </w:trPr>
        <w:tc>
          <w:tcPr>
            <w:tcW w:w="9362" w:type="dxa"/>
          </w:tcPr>
          <w:p w14:paraId="5C687D1E" w14:textId="77777777" w:rsidR="00AC2B0E" w:rsidRDefault="00000000">
            <w:pPr>
              <w:pStyle w:val="TableParagraph"/>
              <w:spacing w:before="100"/>
              <w:ind w:left="100"/>
              <w:rPr>
                <w:b/>
              </w:rPr>
            </w:pPr>
            <w:r>
              <w:rPr>
                <w:b/>
                <w:spacing w:val="-2"/>
              </w:rPr>
              <w:t>Address:</w:t>
            </w:r>
          </w:p>
        </w:tc>
      </w:tr>
      <w:tr w:rsidR="00AC2B0E" w14:paraId="08353464" w14:textId="77777777">
        <w:trPr>
          <w:trHeight w:val="452"/>
        </w:trPr>
        <w:tc>
          <w:tcPr>
            <w:tcW w:w="9362" w:type="dxa"/>
          </w:tcPr>
          <w:p w14:paraId="7AFE48A1" w14:textId="77777777" w:rsidR="00AC2B0E" w:rsidRDefault="00000000">
            <w:pPr>
              <w:pStyle w:val="TableParagraph"/>
              <w:tabs>
                <w:tab w:val="left" w:pos="4065"/>
              </w:tabs>
              <w:spacing w:before="100"/>
              <w:ind w:left="100"/>
              <w:rPr>
                <w:b/>
              </w:rPr>
            </w:pPr>
            <w:r>
              <w:rPr>
                <w:b/>
                <w:spacing w:val="-2"/>
              </w:rPr>
              <w:t>Email:</w:t>
            </w:r>
            <w:r>
              <w:rPr>
                <w:b/>
              </w:rPr>
              <w:tab/>
            </w:r>
            <w:r>
              <w:rPr>
                <w:b/>
                <w:spacing w:val="-4"/>
              </w:rPr>
              <w:t>Cell</w:t>
            </w:r>
          </w:p>
        </w:tc>
      </w:tr>
      <w:tr w:rsidR="00AC2B0E" w14:paraId="12DA347B" w14:textId="77777777">
        <w:trPr>
          <w:trHeight w:val="452"/>
        </w:trPr>
        <w:tc>
          <w:tcPr>
            <w:tcW w:w="9362" w:type="dxa"/>
          </w:tcPr>
          <w:p w14:paraId="7C278304" w14:textId="77777777" w:rsidR="00AC2B0E" w:rsidRDefault="00000000">
            <w:pPr>
              <w:pStyle w:val="TableParagraph"/>
              <w:tabs>
                <w:tab w:val="left" w:pos="4113"/>
              </w:tabs>
              <w:spacing w:before="100"/>
              <w:ind w:left="100"/>
              <w:rPr>
                <w:b/>
              </w:rPr>
            </w:pPr>
            <w:r>
              <w:rPr>
                <w:b/>
              </w:rPr>
              <w:t>Dog’s</w:t>
            </w:r>
            <w:r>
              <w:rPr>
                <w:b/>
                <w:spacing w:val="-4"/>
              </w:rPr>
              <w:t xml:space="preserve"> </w:t>
            </w:r>
            <w:r>
              <w:rPr>
                <w:b/>
              </w:rPr>
              <w:t>Call</w:t>
            </w:r>
            <w:r>
              <w:rPr>
                <w:b/>
                <w:spacing w:val="-2"/>
              </w:rPr>
              <w:t xml:space="preserve"> Name:</w:t>
            </w:r>
            <w:r>
              <w:rPr>
                <w:b/>
              </w:rPr>
              <w:tab/>
              <w:t>Happy</w:t>
            </w:r>
            <w:r>
              <w:rPr>
                <w:b/>
                <w:spacing w:val="-8"/>
              </w:rPr>
              <w:t xml:space="preserve"> </w:t>
            </w:r>
            <w:r>
              <w:rPr>
                <w:b/>
              </w:rPr>
              <w:t>Ratters</w:t>
            </w:r>
            <w:r>
              <w:rPr>
                <w:b/>
                <w:spacing w:val="-5"/>
              </w:rPr>
              <w:t xml:space="preserve"> </w:t>
            </w:r>
            <w:r>
              <w:rPr>
                <w:b/>
                <w:spacing w:val="-10"/>
              </w:rPr>
              <w:t>#</w:t>
            </w:r>
          </w:p>
        </w:tc>
      </w:tr>
    </w:tbl>
    <w:p w14:paraId="581C0842" w14:textId="77777777" w:rsidR="00AC2B0E" w:rsidRDefault="00000000">
      <w:pPr>
        <w:spacing w:before="2"/>
        <w:ind w:left="100"/>
        <w:rPr>
          <w:b/>
        </w:rPr>
      </w:pPr>
      <w:r>
        <w:rPr>
          <w:b/>
          <w:color w:val="FF0000"/>
          <w:highlight w:val="yellow"/>
        </w:rPr>
        <w:t>MUST</w:t>
      </w:r>
      <w:r>
        <w:rPr>
          <w:b/>
          <w:color w:val="FF0000"/>
          <w:spacing w:val="-5"/>
          <w:highlight w:val="yellow"/>
        </w:rPr>
        <w:t xml:space="preserve"> </w:t>
      </w:r>
      <w:r>
        <w:rPr>
          <w:b/>
          <w:color w:val="FF0000"/>
          <w:highlight w:val="yellow"/>
        </w:rPr>
        <w:t>HAVE</w:t>
      </w:r>
      <w:r>
        <w:rPr>
          <w:b/>
          <w:color w:val="FF0000"/>
          <w:spacing w:val="-7"/>
          <w:highlight w:val="yellow"/>
        </w:rPr>
        <w:t xml:space="preserve"> </w:t>
      </w:r>
      <w:r>
        <w:rPr>
          <w:b/>
          <w:color w:val="FF0000"/>
          <w:highlight w:val="yellow"/>
        </w:rPr>
        <w:t>HAPPY</w:t>
      </w:r>
      <w:r>
        <w:rPr>
          <w:b/>
          <w:color w:val="FF0000"/>
          <w:spacing w:val="-4"/>
          <w:highlight w:val="yellow"/>
        </w:rPr>
        <w:t xml:space="preserve"> </w:t>
      </w:r>
      <w:r>
        <w:rPr>
          <w:b/>
          <w:color w:val="FF0000"/>
          <w:highlight w:val="yellow"/>
        </w:rPr>
        <w:t>RATTERS</w:t>
      </w:r>
      <w:r>
        <w:rPr>
          <w:b/>
          <w:color w:val="FF0000"/>
          <w:spacing w:val="-5"/>
          <w:highlight w:val="yellow"/>
        </w:rPr>
        <w:t xml:space="preserve"> </w:t>
      </w:r>
      <w:r>
        <w:rPr>
          <w:b/>
          <w:color w:val="FF0000"/>
          <w:highlight w:val="yellow"/>
        </w:rPr>
        <w:t>NUMBER</w:t>
      </w:r>
      <w:r>
        <w:rPr>
          <w:b/>
          <w:color w:val="FF0000"/>
          <w:spacing w:val="-7"/>
          <w:highlight w:val="yellow"/>
        </w:rPr>
        <w:t xml:space="preserve"> </w:t>
      </w:r>
      <w:r>
        <w:rPr>
          <w:b/>
          <w:color w:val="FF0000"/>
          <w:highlight w:val="yellow"/>
        </w:rPr>
        <w:t>WITH</w:t>
      </w:r>
      <w:r>
        <w:rPr>
          <w:b/>
          <w:color w:val="FF0000"/>
          <w:spacing w:val="-5"/>
          <w:highlight w:val="yellow"/>
        </w:rPr>
        <w:t xml:space="preserve"> </w:t>
      </w:r>
      <w:r>
        <w:rPr>
          <w:b/>
          <w:color w:val="FF0000"/>
          <w:highlight w:val="yellow"/>
        </w:rPr>
        <w:t>ENTRY</w:t>
      </w:r>
      <w:r>
        <w:rPr>
          <w:b/>
          <w:color w:val="FF0000"/>
          <w:spacing w:val="-4"/>
          <w:highlight w:val="yellow"/>
        </w:rPr>
        <w:t xml:space="preserve"> FORM</w:t>
      </w:r>
    </w:p>
    <w:p w14:paraId="29AC3D01" w14:textId="77777777" w:rsidR="00AC2B0E" w:rsidRDefault="00000000">
      <w:pPr>
        <w:spacing w:line="252" w:lineRule="exact"/>
        <w:ind w:left="100"/>
        <w:rPr>
          <w:b/>
        </w:rPr>
      </w:pPr>
      <w:r>
        <w:rPr>
          <w:b/>
        </w:rPr>
        <w:t>Waiver,</w:t>
      </w:r>
      <w:r>
        <w:rPr>
          <w:b/>
          <w:spacing w:val="-7"/>
        </w:rPr>
        <w:t xml:space="preserve"> </w:t>
      </w:r>
      <w:r>
        <w:rPr>
          <w:b/>
        </w:rPr>
        <w:t>Assumption</w:t>
      </w:r>
      <w:r>
        <w:rPr>
          <w:b/>
          <w:spacing w:val="-3"/>
        </w:rPr>
        <w:t xml:space="preserve"> </w:t>
      </w:r>
      <w:r>
        <w:rPr>
          <w:b/>
        </w:rPr>
        <w:t>of</w:t>
      </w:r>
      <w:r>
        <w:rPr>
          <w:b/>
          <w:spacing w:val="-4"/>
        </w:rPr>
        <w:t xml:space="preserve"> </w:t>
      </w:r>
      <w:r>
        <w:rPr>
          <w:b/>
        </w:rPr>
        <w:t>Risk</w:t>
      </w:r>
      <w:r>
        <w:rPr>
          <w:b/>
          <w:spacing w:val="-4"/>
        </w:rPr>
        <w:t xml:space="preserve"> </w:t>
      </w:r>
      <w:r>
        <w:rPr>
          <w:b/>
        </w:rPr>
        <w:t>&amp;</w:t>
      </w:r>
      <w:r>
        <w:rPr>
          <w:b/>
          <w:spacing w:val="-6"/>
        </w:rPr>
        <w:t xml:space="preserve"> </w:t>
      </w:r>
      <w:r>
        <w:rPr>
          <w:b/>
        </w:rPr>
        <w:t>Agreement</w:t>
      </w:r>
      <w:r>
        <w:rPr>
          <w:b/>
          <w:spacing w:val="-4"/>
        </w:rPr>
        <w:t xml:space="preserve"> </w:t>
      </w:r>
      <w:r>
        <w:rPr>
          <w:b/>
        </w:rPr>
        <w:t>to</w:t>
      </w:r>
      <w:r>
        <w:rPr>
          <w:b/>
          <w:spacing w:val="-5"/>
        </w:rPr>
        <w:t xml:space="preserve"> </w:t>
      </w:r>
      <w:r>
        <w:rPr>
          <w:b/>
        </w:rPr>
        <w:t>hold</w:t>
      </w:r>
      <w:r>
        <w:rPr>
          <w:b/>
          <w:spacing w:val="-2"/>
        </w:rPr>
        <w:t xml:space="preserve"> harmless.</w:t>
      </w:r>
    </w:p>
    <w:p w14:paraId="4FAD2814" w14:textId="3A7C8063" w:rsidR="00AC2B0E" w:rsidRPr="009E0467" w:rsidRDefault="00000000">
      <w:pPr>
        <w:pStyle w:val="BodyText"/>
        <w:ind w:left="100" w:right="140"/>
        <w:rPr>
          <w:sz w:val="18"/>
          <w:szCs w:val="18"/>
        </w:rPr>
      </w:pPr>
      <w:r w:rsidRPr="009E0467">
        <w:rPr>
          <w:sz w:val="18"/>
          <w:szCs w:val="18"/>
        </w:rPr>
        <w:t xml:space="preserve">I understand that attendance and participation in events run by Happy Ratters, </w:t>
      </w:r>
      <w:r w:rsidR="009E0467">
        <w:rPr>
          <w:sz w:val="18"/>
          <w:szCs w:val="18"/>
        </w:rPr>
        <w:t>The Chattahoochee Weimaraner Club</w:t>
      </w:r>
      <w:r w:rsidRPr="009E0467">
        <w:rPr>
          <w:sz w:val="18"/>
          <w:szCs w:val="18"/>
        </w:rPr>
        <w:t>, is</w:t>
      </w:r>
      <w:r w:rsidRPr="009E0467">
        <w:rPr>
          <w:spacing w:val="-3"/>
          <w:sz w:val="18"/>
          <w:szCs w:val="18"/>
        </w:rPr>
        <w:t xml:space="preserve"> </w:t>
      </w:r>
      <w:r w:rsidRPr="009E0467">
        <w:rPr>
          <w:sz w:val="18"/>
          <w:szCs w:val="18"/>
        </w:rPr>
        <w:t>not</w:t>
      </w:r>
      <w:r w:rsidRPr="009E0467">
        <w:rPr>
          <w:spacing w:val="-2"/>
          <w:sz w:val="18"/>
          <w:szCs w:val="18"/>
        </w:rPr>
        <w:t xml:space="preserve"> </w:t>
      </w:r>
      <w:r w:rsidRPr="009E0467">
        <w:rPr>
          <w:sz w:val="18"/>
          <w:szCs w:val="18"/>
        </w:rPr>
        <w:t>without</w:t>
      </w:r>
      <w:r w:rsidRPr="009E0467">
        <w:rPr>
          <w:spacing w:val="-4"/>
          <w:sz w:val="18"/>
          <w:szCs w:val="18"/>
        </w:rPr>
        <w:t xml:space="preserve"> </w:t>
      </w:r>
      <w:r w:rsidRPr="009E0467">
        <w:rPr>
          <w:sz w:val="18"/>
          <w:szCs w:val="18"/>
        </w:rPr>
        <w:t>risk</w:t>
      </w:r>
      <w:r w:rsidRPr="009E0467">
        <w:rPr>
          <w:spacing w:val="-3"/>
          <w:sz w:val="18"/>
          <w:szCs w:val="18"/>
        </w:rPr>
        <w:t xml:space="preserve"> </w:t>
      </w:r>
      <w:r w:rsidRPr="009E0467">
        <w:rPr>
          <w:sz w:val="18"/>
          <w:szCs w:val="18"/>
        </w:rPr>
        <w:t>to</w:t>
      </w:r>
      <w:r w:rsidRPr="009E0467">
        <w:rPr>
          <w:spacing w:val="-5"/>
          <w:sz w:val="18"/>
          <w:szCs w:val="18"/>
        </w:rPr>
        <w:t xml:space="preserve"> </w:t>
      </w:r>
      <w:r w:rsidRPr="009E0467">
        <w:rPr>
          <w:sz w:val="18"/>
          <w:szCs w:val="18"/>
        </w:rPr>
        <w:t>myself</w:t>
      </w:r>
      <w:r w:rsidRPr="009E0467">
        <w:rPr>
          <w:spacing w:val="-4"/>
          <w:sz w:val="18"/>
          <w:szCs w:val="18"/>
        </w:rPr>
        <w:t xml:space="preserve"> </w:t>
      </w:r>
      <w:r w:rsidRPr="009E0467">
        <w:rPr>
          <w:sz w:val="18"/>
          <w:szCs w:val="18"/>
        </w:rPr>
        <w:t>and/or</w:t>
      </w:r>
      <w:r w:rsidRPr="009E0467">
        <w:rPr>
          <w:spacing w:val="-4"/>
          <w:sz w:val="18"/>
          <w:szCs w:val="18"/>
        </w:rPr>
        <w:t xml:space="preserve"> </w:t>
      </w:r>
      <w:r w:rsidRPr="009E0467">
        <w:rPr>
          <w:sz w:val="18"/>
          <w:szCs w:val="18"/>
        </w:rPr>
        <w:t>guests</w:t>
      </w:r>
      <w:r w:rsidRPr="009E0467">
        <w:rPr>
          <w:spacing w:val="-3"/>
          <w:sz w:val="18"/>
          <w:szCs w:val="18"/>
        </w:rPr>
        <w:t xml:space="preserve"> </w:t>
      </w:r>
      <w:r w:rsidRPr="009E0467">
        <w:rPr>
          <w:sz w:val="18"/>
          <w:szCs w:val="18"/>
        </w:rPr>
        <w:t>who</w:t>
      </w:r>
      <w:r w:rsidRPr="009E0467">
        <w:rPr>
          <w:spacing w:val="-4"/>
          <w:sz w:val="18"/>
          <w:szCs w:val="18"/>
        </w:rPr>
        <w:t xml:space="preserve"> </w:t>
      </w:r>
      <w:r w:rsidRPr="009E0467">
        <w:rPr>
          <w:sz w:val="18"/>
          <w:szCs w:val="18"/>
        </w:rPr>
        <w:t>may</w:t>
      </w:r>
      <w:r w:rsidRPr="009E0467">
        <w:rPr>
          <w:spacing w:val="-3"/>
          <w:sz w:val="18"/>
          <w:szCs w:val="18"/>
        </w:rPr>
        <w:t xml:space="preserve"> </w:t>
      </w:r>
      <w:r w:rsidRPr="009E0467">
        <w:rPr>
          <w:sz w:val="18"/>
          <w:szCs w:val="18"/>
        </w:rPr>
        <w:t>be</w:t>
      </w:r>
      <w:r w:rsidRPr="009E0467">
        <w:rPr>
          <w:spacing w:val="-3"/>
          <w:sz w:val="18"/>
          <w:szCs w:val="18"/>
        </w:rPr>
        <w:t xml:space="preserve"> </w:t>
      </w:r>
      <w:r w:rsidRPr="009E0467">
        <w:rPr>
          <w:sz w:val="18"/>
          <w:szCs w:val="18"/>
        </w:rPr>
        <w:t>present.</w:t>
      </w:r>
      <w:r w:rsidRPr="009E0467">
        <w:rPr>
          <w:spacing w:val="-4"/>
          <w:sz w:val="18"/>
          <w:szCs w:val="18"/>
        </w:rPr>
        <w:t xml:space="preserve"> </w:t>
      </w:r>
      <w:r w:rsidRPr="009E0467">
        <w:rPr>
          <w:sz w:val="18"/>
          <w:szCs w:val="18"/>
        </w:rPr>
        <w:t>I</w:t>
      </w:r>
      <w:r w:rsidRPr="009E0467">
        <w:rPr>
          <w:spacing w:val="-2"/>
          <w:sz w:val="18"/>
          <w:szCs w:val="18"/>
        </w:rPr>
        <w:t xml:space="preserve"> </w:t>
      </w:r>
      <w:r w:rsidRPr="009E0467">
        <w:rPr>
          <w:sz w:val="18"/>
          <w:szCs w:val="18"/>
        </w:rPr>
        <w:t>further</w:t>
      </w:r>
      <w:r w:rsidRPr="009E0467">
        <w:rPr>
          <w:spacing w:val="-4"/>
          <w:sz w:val="18"/>
          <w:szCs w:val="18"/>
        </w:rPr>
        <w:t xml:space="preserve"> </w:t>
      </w:r>
      <w:r w:rsidRPr="009E0467">
        <w:rPr>
          <w:sz w:val="18"/>
          <w:szCs w:val="18"/>
        </w:rPr>
        <w:t>understand that my</w:t>
      </w:r>
      <w:r w:rsidRPr="009E0467">
        <w:rPr>
          <w:spacing w:val="-1"/>
          <w:sz w:val="18"/>
          <w:szCs w:val="18"/>
        </w:rPr>
        <w:t xml:space="preserve"> </w:t>
      </w:r>
      <w:r w:rsidRPr="009E0467">
        <w:rPr>
          <w:sz w:val="18"/>
          <w:szCs w:val="18"/>
        </w:rPr>
        <w:t>personal</w:t>
      </w:r>
      <w:r w:rsidRPr="009E0467">
        <w:rPr>
          <w:spacing w:val="-1"/>
          <w:sz w:val="18"/>
          <w:szCs w:val="18"/>
        </w:rPr>
        <w:t xml:space="preserve"> </w:t>
      </w:r>
      <w:r w:rsidRPr="009E0467">
        <w:rPr>
          <w:sz w:val="18"/>
          <w:szCs w:val="18"/>
        </w:rPr>
        <w:t>dog(s)</w:t>
      </w:r>
      <w:r w:rsidRPr="009E0467">
        <w:rPr>
          <w:spacing w:val="-1"/>
          <w:sz w:val="18"/>
          <w:szCs w:val="18"/>
        </w:rPr>
        <w:t xml:space="preserve"> </w:t>
      </w:r>
      <w:r w:rsidRPr="009E0467">
        <w:rPr>
          <w:sz w:val="18"/>
          <w:szCs w:val="18"/>
        </w:rPr>
        <w:t>is also</w:t>
      </w:r>
      <w:r w:rsidRPr="009E0467">
        <w:rPr>
          <w:spacing w:val="-2"/>
          <w:sz w:val="18"/>
          <w:szCs w:val="18"/>
        </w:rPr>
        <w:t xml:space="preserve"> </w:t>
      </w:r>
      <w:r w:rsidRPr="009E0467">
        <w:rPr>
          <w:sz w:val="18"/>
          <w:szCs w:val="18"/>
        </w:rPr>
        <w:t>at</w:t>
      </w:r>
      <w:r w:rsidRPr="009E0467">
        <w:rPr>
          <w:spacing w:val="-2"/>
          <w:sz w:val="18"/>
          <w:szCs w:val="18"/>
        </w:rPr>
        <w:t xml:space="preserve"> </w:t>
      </w:r>
      <w:r w:rsidRPr="009E0467">
        <w:rPr>
          <w:sz w:val="18"/>
          <w:szCs w:val="18"/>
        </w:rPr>
        <w:t>risk,</w:t>
      </w:r>
      <w:r w:rsidRPr="009E0467">
        <w:rPr>
          <w:spacing w:val="-2"/>
          <w:sz w:val="18"/>
          <w:szCs w:val="18"/>
        </w:rPr>
        <w:t xml:space="preserve"> </w:t>
      </w:r>
      <w:r w:rsidRPr="009E0467">
        <w:rPr>
          <w:sz w:val="18"/>
          <w:szCs w:val="18"/>
        </w:rPr>
        <w:t>if they</w:t>
      </w:r>
      <w:r w:rsidRPr="009E0467">
        <w:rPr>
          <w:spacing w:val="-1"/>
          <w:sz w:val="18"/>
          <w:szCs w:val="18"/>
        </w:rPr>
        <w:t xml:space="preserve"> </w:t>
      </w:r>
      <w:r w:rsidRPr="009E0467">
        <w:rPr>
          <w:sz w:val="18"/>
          <w:szCs w:val="18"/>
        </w:rPr>
        <w:t>are</w:t>
      </w:r>
      <w:r w:rsidRPr="009E0467">
        <w:rPr>
          <w:spacing w:val="-2"/>
          <w:sz w:val="18"/>
          <w:szCs w:val="18"/>
        </w:rPr>
        <w:t xml:space="preserve"> </w:t>
      </w:r>
      <w:r w:rsidRPr="009E0467">
        <w:rPr>
          <w:sz w:val="18"/>
          <w:szCs w:val="18"/>
        </w:rPr>
        <w:t>participating</w:t>
      </w:r>
      <w:r w:rsidRPr="009E0467">
        <w:rPr>
          <w:spacing w:val="-1"/>
          <w:sz w:val="18"/>
          <w:szCs w:val="18"/>
        </w:rPr>
        <w:t xml:space="preserve"> </w:t>
      </w:r>
      <w:r w:rsidRPr="009E0467">
        <w:rPr>
          <w:sz w:val="18"/>
          <w:szCs w:val="18"/>
        </w:rPr>
        <w:t>or</w:t>
      </w:r>
      <w:r w:rsidRPr="009E0467">
        <w:rPr>
          <w:spacing w:val="-2"/>
          <w:sz w:val="18"/>
          <w:szCs w:val="18"/>
        </w:rPr>
        <w:t xml:space="preserve"> </w:t>
      </w:r>
      <w:r w:rsidRPr="009E0467">
        <w:rPr>
          <w:sz w:val="18"/>
          <w:szCs w:val="18"/>
        </w:rPr>
        <w:t>present</w:t>
      </w:r>
      <w:r w:rsidRPr="009E0467">
        <w:rPr>
          <w:spacing w:val="-2"/>
          <w:sz w:val="18"/>
          <w:szCs w:val="18"/>
        </w:rPr>
        <w:t xml:space="preserve"> </w:t>
      </w:r>
      <w:r w:rsidRPr="009E0467">
        <w:rPr>
          <w:sz w:val="18"/>
          <w:szCs w:val="18"/>
        </w:rPr>
        <w:t>on the</w:t>
      </w:r>
      <w:r w:rsidRPr="009E0467">
        <w:rPr>
          <w:spacing w:val="-2"/>
          <w:sz w:val="18"/>
          <w:szCs w:val="18"/>
        </w:rPr>
        <w:t xml:space="preserve"> </w:t>
      </w:r>
      <w:r w:rsidRPr="009E0467">
        <w:rPr>
          <w:sz w:val="18"/>
          <w:szCs w:val="18"/>
        </w:rPr>
        <w:t>property during</w:t>
      </w:r>
      <w:r w:rsidRPr="009E0467">
        <w:rPr>
          <w:spacing w:val="-1"/>
          <w:sz w:val="18"/>
          <w:szCs w:val="18"/>
        </w:rPr>
        <w:t xml:space="preserve"> </w:t>
      </w:r>
      <w:r w:rsidRPr="009E0467">
        <w:rPr>
          <w:sz w:val="18"/>
          <w:szCs w:val="18"/>
        </w:rPr>
        <w:t>the</w:t>
      </w:r>
      <w:r w:rsidRPr="009E0467">
        <w:rPr>
          <w:spacing w:val="-1"/>
          <w:sz w:val="18"/>
          <w:szCs w:val="18"/>
        </w:rPr>
        <w:t xml:space="preserve"> </w:t>
      </w:r>
      <w:r w:rsidRPr="009E0467">
        <w:rPr>
          <w:sz w:val="18"/>
          <w:szCs w:val="18"/>
        </w:rPr>
        <w:t>event or that I may bring home an illness due to working around other dogs.</w:t>
      </w:r>
    </w:p>
    <w:p w14:paraId="40E76381" w14:textId="77777777" w:rsidR="00AC2B0E" w:rsidRPr="009E0467" w:rsidRDefault="00000000">
      <w:pPr>
        <w:pStyle w:val="BodyText"/>
        <w:ind w:left="100" w:right="140"/>
        <w:rPr>
          <w:sz w:val="18"/>
          <w:szCs w:val="18"/>
        </w:rPr>
      </w:pPr>
      <w:r w:rsidRPr="009E0467">
        <w:rPr>
          <w:sz w:val="18"/>
          <w:szCs w:val="18"/>
        </w:rPr>
        <w:t>I agree to take total &amp; full responsibility for my dog(s) and myself at all times. I agree by signing that</w:t>
      </w:r>
      <w:r w:rsidRPr="009E0467">
        <w:rPr>
          <w:spacing w:val="18"/>
          <w:sz w:val="18"/>
          <w:szCs w:val="18"/>
        </w:rPr>
        <w:t xml:space="preserve"> </w:t>
      </w:r>
      <w:r w:rsidRPr="009E0467">
        <w:rPr>
          <w:sz w:val="18"/>
          <w:szCs w:val="18"/>
        </w:rPr>
        <w:t>my dog has no history of aggression.</w:t>
      </w:r>
      <w:r w:rsidRPr="009E0467">
        <w:rPr>
          <w:spacing w:val="40"/>
          <w:sz w:val="18"/>
          <w:szCs w:val="18"/>
        </w:rPr>
        <w:t xml:space="preserve"> </w:t>
      </w:r>
      <w:r w:rsidRPr="009E0467">
        <w:rPr>
          <w:sz w:val="18"/>
          <w:szCs w:val="18"/>
        </w:rPr>
        <w:t>Thereby waive &amp; release Happy Ratters, the owner of any properties the</w:t>
      </w:r>
      <w:r w:rsidRPr="009E0467">
        <w:rPr>
          <w:spacing w:val="-4"/>
          <w:sz w:val="18"/>
          <w:szCs w:val="18"/>
        </w:rPr>
        <w:t xml:space="preserve"> </w:t>
      </w:r>
      <w:r w:rsidRPr="009E0467">
        <w:rPr>
          <w:sz w:val="18"/>
          <w:szCs w:val="18"/>
        </w:rPr>
        <w:t>events</w:t>
      </w:r>
      <w:r w:rsidRPr="009E0467">
        <w:rPr>
          <w:spacing w:val="-2"/>
          <w:sz w:val="18"/>
          <w:szCs w:val="18"/>
        </w:rPr>
        <w:t xml:space="preserve"> </w:t>
      </w:r>
      <w:r w:rsidRPr="009E0467">
        <w:rPr>
          <w:sz w:val="18"/>
          <w:szCs w:val="18"/>
        </w:rPr>
        <w:t>are</w:t>
      </w:r>
      <w:r w:rsidRPr="009E0467">
        <w:rPr>
          <w:spacing w:val="-1"/>
          <w:sz w:val="18"/>
          <w:szCs w:val="18"/>
        </w:rPr>
        <w:t xml:space="preserve"> </w:t>
      </w:r>
      <w:r w:rsidRPr="009E0467">
        <w:rPr>
          <w:sz w:val="18"/>
          <w:szCs w:val="18"/>
        </w:rPr>
        <w:t>held</w:t>
      </w:r>
      <w:r w:rsidRPr="009E0467">
        <w:rPr>
          <w:spacing w:val="-3"/>
          <w:sz w:val="18"/>
          <w:szCs w:val="18"/>
        </w:rPr>
        <w:t xml:space="preserve"> </w:t>
      </w:r>
      <w:r w:rsidRPr="009E0467">
        <w:rPr>
          <w:sz w:val="18"/>
          <w:szCs w:val="18"/>
        </w:rPr>
        <w:t>upon,</w:t>
      </w:r>
      <w:r w:rsidRPr="009E0467">
        <w:rPr>
          <w:spacing w:val="-3"/>
          <w:sz w:val="18"/>
          <w:szCs w:val="18"/>
        </w:rPr>
        <w:t xml:space="preserve"> </w:t>
      </w:r>
      <w:r w:rsidRPr="009E0467">
        <w:rPr>
          <w:sz w:val="18"/>
          <w:szCs w:val="18"/>
        </w:rPr>
        <w:t>the</w:t>
      </w:r>
      <w:r w:rsidRPr="009E0467">
        <w:rPr>
          <w:spacing w:val="-4"/>
          <w:sz w:val="18"/>
          <w:szCs w:val="18"/>
        </w:rPr>
        <w:t xml:space="preserve"> </w:t>
      </w:r>
      <w:r w:rsidRPr="009E0467">
        <w:rPr>
          <w:sz w:val="18"/>
          <w:szCs w:val="18"/>
        </w:rPr>
        <w:t>business</w:t>
      </w:r>
      <w:r w:rsidRPr="009E0467">
        <w:rPr>
          <w:spacing w:val="-2"/>
          <w:sz w:val="18"/>
          <w:szCs w:val="18"/>
        </w:rPr>
        <w:t xml:space="preserve"> </w:t>
      </w:r>
      <w:r w:rsidRPr="009E0467">
        <w:rPr>
          <w:sz w:val="18"/>
          <w:szCs w:val="18"/>
        </w:rPr>
        <w:t>any</w:t>
      </w:r>
      <w:r w:rsidRPr="009E0467">
        <w:rPr>
          <w:spacing w:val="-2"/>
          <w:sz w:val="18"/>
          <w:szCs w:val="18"/>
        </w:rPr>
        <w:t xml:space="preserve"> </w:t>
      </w:r>
      <w:r w:rsidRPr="009E0467">
        <w:rPr>
          <w:sz w:val="18"/>
          <w:szCs w:val="18"/>
        </w:rPr>
        <w:t>event</w:t>
      </w:r>
      <w:r w:rsidRPr="009E0467">
        <w:rPr>
          <w:spacing w:val="-1"/>
          <w:sz w:val="18"/>
          <w:szCs w:val="18"/>
        </w:rPr>
        <w:t xml:space="preserve"> </w:t>
      </w:r>
      <w:r w:rsidRPr="009E0467">
        <w:rPr>
          <w:sz w:val="18"/>
          <w:szCs w:val="18"/>
        </w:rPr>
        <w:t>is</w:t>
      </w:r>
      <w:r w:rsidRPr="009E0467">
        <w:rPr>
          <w:spacing w:val="-2"/>
          <w:sz w:val="18"/>
          <w:szCs w:val="18"/>
        </w:rPr>
        <w:t xml:space="preserve"> </w:t>
      </w:r>
      <w:r w:rsidRPr="009E0467">
        <w:rPr>
          <w:sz w:val="18"/>
          <w:szCs w:val="18"/>
        </w:rPr>
        <w:t>located</w:t>
      </w:r>
      <w:r w:rsidRPr="009E0467">
        <w:rPr>
          <w:spacing w:val="-3"/>
          <w:sz w:val="18"/>
          <w:szCs w:val="18"/>
        </w:rPr>
        <w:t xml:space="preserve"> </w:t>
      </w:r>
      <w:r w:rsidRPr="009E0467">
        <w:rPr>
          <w:sz w:val="18"/>
          <w:szCs w:val="18"/>
        </w:rPr>
        <w:t>at</w:t>
      </w:r>
      <w:r w:rsidRPr="009E0467">
        <w:rPr>
          <w:spacing w:val="-3"/>
          <w:sz w:val="18"/>
          <w:szCs w:val="18"/>
        </w:rPr>
        <w:t xml:space="preserve"> </w:t>
      </w:r>
      <w:r w:rsidRPr="009E0467">
        <w:rPr>
          <w:sz w:val="18"/>
          <w:szCs w:val="18"/>
        </w:rPr>
        <w:t>and</w:t>
      </w:r>
      <w:r w:rsidRPr="009E0467">
        <w:rPr>
          <w:spacing w:val="-3"/>
          <w:sz w:val="18"/>
          <w:szCs w:val="18"/>
        </w:rPr>
        <w:t xml:space="preserve"> </w:t>
      </w:r>
      <w:r w:rsidRPr="009E0467">
        <w:rPr>
          <w:sz w:val="18"/>
          <w:szCs w:val="18"/>
        </w:rPr>
        <w:t>any</w:t>
      </w:r>
      <w:r w:rsidRPr="009E0467">
        <w:rPr>
          <w:spacing w:val="-2"/>
          <w:sz w:val="18"/>
          <w:szCs w:val="18"/>
        </w:rPr>
        <w:t xml:space="preserve"> </w:t>
      </w:r>
      <w:r w:rsidRPr="009E0467">
        <w:rPr>
          <w:sz w:val="18"/>
          <w:szCs w:val="18"/>
        </w:rPr>
        <w:t>of</w:t>
      </w:r>
      <w:r w:rsidRPr="009E0467">
        <w:rPr>
          <w:spacing w:val="-3"/>
          <w:sz w:val="18"/>
          <w:szCs w:val="18"/>
        </w:rPr>
        <w:t xml:space="preserve"> </w:t>
      </w:r>
      <w:r w:rsidRPr="009E0467">
        <w:rPr>
          <w:sz w:val="18"/>
          <w:szCs w:val="18"/>
        </w:rPr>
        <w:t>the</w:t>
      </w:r>
      <w:r w:rsidRPr="009E0467">
        <w:rPr>
          <w:spacing w:val="-4"/>
          <w:sz w:val="18"/>
          <w:szCs w:val="18"/>
        </w:rPr>
        <w:t xml:space="preserve"> </w:t>
      </w:r>
      <w:r w:rsidRPr="009E0467">
        <w:rPr>
          <w:sz w:val="18"/>
          <w:szCs w:val="18"/>
        </w:rPr>
        <w:t>employees,</w:t>
      </w:r>
      <w:r w:rsidRPr="009E0467">
        <w:rPr>
          <w:spacing w:val="-3"/>
          <w:sz w:val="18"/>
          <w:szCs w:val="18"/>
        </w:rPr>
        <w:t xml:space="preserve"> </w:t>
      </w:r>
      <w:r w:rsidRPr="009E0467">
        <w:rPr>
          <w:sz w:val="18"/>
          <w:szCs w:val="18"/>
        </w:rPr>
        <w:t>owners,</w:t>
      </w:r>
      <w:r w:rsidRPr="009E0467">
        <w:rPr>
          <w:spacing w:val="-3"/>
          <w:sz w:val="18"/>
          <w:szCs w:val="18"/>
        </w:rPr>
        <w:t xml:space="preserve"> </w:t>
      </w:r>
      <w:r w:rsidRPr="009E0467">
        <w:rPr>
          <w:sz w:val="18"/>
          <w:szCs w:val="18"/>
        </w:rPr>
        <w:t>agents, from ANY and All liability of any nature for injury or damage which I or my dog may suffer, including specifically, but not without limitation, any injury or damage resulting from the action of any dog. I expressly assume the risk of any such damage or injury while attending above named events while supervising</w:t>
      </w:r>
      <w:r w:rsidRPr="009E0467">
        <w:rPr>
          <w:spacing w:val="-4"/>
          <w:sz w:val="18"/>
          <w:szCs w:val="18"/>
        </w:rPr>
        <w:t xml:space="preserve"> </w:t>
      </w:r>
      <w:r w:rsidRPr="009E0467">
        <w:rPr>
          <w:sz w:val="18"/>
          <w:szCs w:val="18"/>
        </w:rPr>
        <w:t>or</w:t>
      </w:r>
      <w:r w:rsidRPr="009E0467">
        <w:rPr>
          <w:spacing w:val="-3"/>
          <w:sz w:val="18"/>
          <w:szCs w:val="18"/>
        </w:rPr>
        <w:t xml:space="preserve"> </w:t>
      </w:r>
      <w:r w:rsidRPr="009E0467">
        <w:rPr>
          <w:sz w:val="18"/>
          <w:szCs w:val="18"/>
        </w:rPr>
        <w:t>interacting</w:t>
      </w:r>
      <w:r w:rsidRPr="009E0467">
        <w:rPr>
          <w:spacing w:val="-2"/>
          <w:sz w:val="18"/>
          <w:szCs w:val="18"/>
        </w:rPr>
        <w:t xml:space="preserve"> </w:t>
      </w:r>
      <w:r w:rsidRPr="009E0467">
        <w:rPr>
          <w:sz w:val="18"/>
          <w:szCs w:val="18"/>
        </w:rPr>
        <w:t>with</w:t>
      </w:r>
      <w:r w:rsidRPr="009E0467">
        <w:rPr>
          <w:spacing w:val="-2"/>
          <w:sz w:val="18"/>
          <w:szCs w:val="18"/>
        </w:rPr>
        <w:t xml:space="preserve"> </w:t>
      </w:r>
      <w:r w:rsidRPr="009E0467">
        <w:rPr>
          <w:sz w:val="18"/>
          <w:szCs w:val="18"/>
        </w:rPr>
        <w:t>a</w:t>
      </w:r>
      <w:r w:rsidRPr="009E0467">
        <w:rPr>
          <w:spacing w:val="-4"/>
          <w:sz w:val="18"/>
          <w:szCs w:val="18"/>
        </w:rPr>
        <w:t xml:space="preserve"> </w:t>
      </w:r>
      <w:r w:rsidRPr="009E0467">
        <w:rPr>
          <w:sz w:val="18"/>
          <w:szCs w:val="18"/>
        </w:rPr>
        <w:t>dog</w:t>
      </w:r>
      <w:r w:rsidRPr="009E0467">
        <w:rPr>
          <w:spacing w:val="-4"/>
          <w:sz w:val="18"/>
          <w:szCs w:val="18"/>
        </w:rPr>
        <w:t xml:space="preserve"> </w:t>
      </w:r>
      <w:r w:rsidRPr="009E0467">
        <w:rPr>
          <w:sz w:val="18"/>
          <w:szCs w:val="18"/>
        </w:rPr>
        <w:t>on</w:t>
      </w:r>
      <w:r w:rsidRPr="009E0467">
        <w:rPr>
          <w:spacing w:val="-4"/>
          <w:sz w:val="18"/>
          <w:szCs w:val="18"/>
        </w:rPr>
        <w:t xml:space="preserve"> </w:t>
      </w:r>
      <w:r w:rsidRPr="009E0467">
        <w:rPr>
          <w:sz w:val="18"/>
          <w:szCs w:val="18"/>
        </w:rPr>
        <w:t>the</w:t>
      </w:r>
      <w:r w:rsidRPr="009E0467">
        <w:rPr>
          <w:spacing w:val="-4"/>
          <w:sz w:val="18"/>
          <w:szCs w:val="18"/>
        </w:rPr>
        <w:t xml:space="preserve"> </w:t>
      </w:r>
      <w:r w:rsidRPr="009E0467">
        <w:rPr>
          <w:sz w:val="18"/>
          <w:szCs w:val="18"/>
        </w:rPr>
        <w:t>aforementioned</w:t>
      </w:r>
      <w:r w:rsidRPr="009E0467">
        <w:rPr>
          <w:spacing w:val="-2"/>
          <w:sz w:val="18"/>
          <w:szCs w:val="18"/>
        </w:rPr>
        <w:t xml:space="preserve"> </w:t>
      </w:r>
      <w:r w:rsidRPr="009E0467">
        <w:rPr>
          <w:sz w:val="18"/>
          <w:szCs w:val="18"/>
        </w:rPr>
        <w:t>grounds.</w:t>
      </w:r>
      <w:r w:rsidRPr="009E0467">
        <w:rPr>
          <w:spacing w:val="-4"/>
          <w:sz w:val="18"/>
          <w:szCs w:val="18"/>
        </w:rPr>
        <w:t xml:space="preserve"> </w:t>
      </w:r>
      <w:r w:rsidRPr="009E0467">
        <w:rPr>
          <w:sz w:val="18"/>
          <w:szCs w:val="18"/>
        </w:rPr>
        <w:t>In</w:t>
      </w:r>
      <w:r w:rsidRPr="009E0467">
        <w:rPr>
          <w:spacing w:val="-4"/>
          <w:sz w:val="18"/>
          <w:szCs w:val="18"/>
        </w:rPr>
        <w:t xml:space="preserve"> </w:t>
      </w:r>
      <w:r w:rsidRPr="009E0467">
        <w:rPr>
          <w:sz w:val="18"/>
          <w:szCs w:val="18"/>
        </w:rPr>
        <w:t>consideration</w:t>
      </w:r>
      <w:r w:rsidRPr="009E0467">
        <w:rPr>
          <w:spacing w:val="-2"/>
          <w:sz w:val="18"/>
          <w:szCs w:val="18"/>
        </w:rPr>
        <w:t xml:space="preserve"> </w:t>
      </w:r>
      <w:r w:rsidRPr="009E0467">
        <w:rPr>
          <w:sz w:val="18"/>
          <w:szCs w:val="18"/>
        </w:rPr>
        <w:t>of</w:t>
      </w:r>
      <w:r w:rsidRPr="009E0467">
        <w:rPr>
          <w:spacing w:val="-2"/>
          <w:sz w:val="18"/>
          <w:szCs w:val="18"/>
        </w:rPr>
        <w:t xml:space="preserve"> </w:t>
      </w:r>
      <w:r w:rsidRPr="009E0467">
        <w:rPr>
          <w:sz w:val="18"/>
          <w:szCs w:val="18"/>
        </w:rPr>
        <w:t>my attendance</w:t>
      </w:r>
      <w:r w:rsidRPr="009E0467">
        <w:rPr>
          <w:spacing w:val="-2"/>
          <w:sz w:val="18"/>
          <w:szCs w:val="18"/>
        </w:rPr>
        <w:t xml:space="preserve"> </w:t>
      </w:r>
      <w:r w:rsidRPr="009E0467">
        <w:rPr>
          <w:sz w:val="18"/>
          <w:szCs w:val="18"/>
        </w:rPr>
        <w:t>&amp; participation</w:t>
      </w:r>
      <w:r w:rsidRPr="009E0467">
        <w:rPr>
          <w:spacing w:val="-1"/>
          <w:sz w:val="18"/>
          <w:szCs w:val="18"/>
        </w:rPr>
        <w:t xml:space="preserve"> </w:t>
      </w:r>
      <w:r w:rsidRPr="009E0467">
        <w:rPr>
          <w:sz w:val="18"/>
          <w:szCs w:val="18"/>
        </w:rPr>
        <w:t>in</w:t>
      </w:r>
      <w:r w:rsidRPr="009E0467">
        <w:rPr>
          <w:spacing w:val="-1"/>
          <w:sz w:val="18"/>
          <w:szCs w:val="18"/>
        </w:rPr>
        <w:t xml:space="preserve"> </w:t>
      </w:r>
      <w:r w:rsidRPr="009E0467">
        <w:rPr>
          <w:sz w:val="18"/>
          <w:szCs w:val="18"/>
        </w:rPr>
        <w:t>any</w:t>
      </w:r>
      <w:r w:rsidRPr="009E0467">
        <w:rPr>
          <w:spacing w:val="-2"/>
          <w:sz w:val="18"/>
          <w:szCs w:val="18"/>
        </w:rPr>
        <w:t xml:space="preserve"> </w:t>
      </w:r>
      <w:r w:rsidRPr="009E0467">
        <w:rPr>
          <w:sz w:val="18"/>
          <w:szCs w:val="18"/>
        </w:rPr>
        <w:t>of</w:t>
      </w:r>
      <w:r w:rsidRPr="009E0467">
        <w:rPr>
          <w:spacing w:val="-3"/>
          <w:sz w:val="18"/>
          <w:szCs w:val="18"/>
        </w:rPr>
        <w:t xml:space="preserve"> </w:t>
      </w:r>
      <w:r w:rsidRPr="009E0467">
        <w:rPr>
          <w:sz w:val="18"/>
          <w:szCs w:val="18"/>
        </w:rPr>
        <w:t>these</w:t>
      </w:r>
      <w:r w:rsidRPr="009E0467">
        <w:rPr>
          <w:spacing w:val="-1"/>
          <w:sz w:val="18"/>
          <w:szCs w:val="18"/>
        </w:rPr>
        <w:t xml:space="preserve"> </w:t>
      </w:r>
      <w:r w:rsidRPr="009E0467">
        <w:rPr>
          <w:sz w:val="18"/>
          <w:szCs w:val="18"/>
        </w:rPr>
        <w:t>events,</w:t>
      </w:r>
      <w:r w:rsidRPr="009E0467">
        <w:rPr>
          <w:spacing w:val="-3"/>
          <w:sz w:val="18"/>
          <w:szCs w:val="18"/>
        </w:rPr>
        <w:t xml:space="preserve"> </w:t>
      </w:r>
      <w:r w:rsidRPr="009E0467">
        <w:rPr>
          <w:sz w:val="18"/>
          <w:szCs w:val="18"/>
        </w:rPr>
        <w:t>I</w:t>
      </w:r>
      <w:r w:rsidRPr="009E0467">
        <w:rPr>
          <w:spacing w:val="-1"/>
          <w:sz w:val="18"/>
          <w:szCs w:val="18"/>
        </w:rPr>
        <w:t xml:space="preserve"> </w:t>
      </w:r>
      <w:r w:rsidRPr="009E0467">
        <w:rPr>
          <w:sz w:val="18"/>
          <w:szCs w:val="18"/>
        </w:rPr>
        <w:t>waive the</w:t>
      </w:r>
      <w:r w:rsidRPr="009E0467">
        <w:rPr>
          <w:spacing w:val="-1"/>
          <w:sz w:val="18"/>
          <w:szCs w:val="18"/>
        </w:rPr>
        <w:t xml:space="preserve"> </w:t>
      </w:r>
      <w:r w:rsidRPr="009E0467">
        <w:rPr>
          <w:sz w:val="18"/>
          <w:szCs w:val="18"/>
        </w:rPr>
        <w:t>right</w:t>
      </w:r>
      <w:r w:rsidRPr="009E0467">
        <w:rPr>
          <w:spacing w:val="-3"/>
          <w:sz w:val="18"/>
          <w:szCs w:val="18"/>
        </w:rPr>
        <w:t xml:space="preserve"> </w:t>
      </w:r>
      <w:r w:rsidRPr="009E0467">
        <w:rPr>
          <w:sz w:val="18"/>
          <w:szCs w:val="18"/>
        </w:rPr>
        <w:t>to</w:t>
      </w:r>
      <w:r w:rsidRPr="009E0467">
        <w:rPr>
          <w:spacing w:val="-1"/>
          <w:sz w:val="18"/>
          <w:szCs w:val="18"/>
        </w:rPr>
        <w:t xml:space="preserve"> </w:t>
      </w:r>
      <w:r w:rsidRPr="009E0467">
        <w:rPr>
          <w:sz w:val="18"/>
          <w:szCs w:val="18"/>
        </w:rPr>
        <w:t>ANY</w:t>
      </w:r>
      <w:r w:rsidRPr="009E0467">
        <w:rPr>
          <w:spacing w:val="-1"/>
          <w:sz w:val="18"/>
          <w:szCs w:val="18"/>
        </w:rPr>
        <w:t xml:space="preserve"> </w:t>
      </w:r>
      <w:r w:rsidRPr="009E0467">
        <w:rPr>
          <w:sz w:val="18"/>
          <w:szCs w:val="18"/>
        </w:rPr>
        <w:t>&amp;</w:t>
      </w:r>
      <w:r w:rsidRPr="009E0467">
        <w:rPr>
          <w:spacing w:val="-2"/>
          <w:sz w:val="18"/>
          <w:szCs w:val="18"/>
        </w:rPr>
        <w:t xml:space="preserve"> </w:t>
      </w:r>
      <w:r w:rsidRPr="009E0467">
        <w:rPr>
          <w:sz w:val="18"/>
          <w:szCs w:val="18"/>
        </w:rPr>
        <w:t>ALL</w:t>
      </w:r>
      <w:r w:rsidRPr="009E0467">
        <w:rPr>
          <w:spacing w:val="-3"/>
          <w:sz w:val="18"/>
          <w:szCs w:val="18"/>
        </w:rPr>
        <w:t xml:space="preserve"> </w:t>
      </w:r>
      <w:r w:rsidRPr="009E0467">
        <w:rPr>
          <w:sz w:val="18"/>
          <w:szCs w:val="18"/>
        </w:rPr>
        <w:t>claims</w:t>
      </w:r>
      <w:r w:rsidRPr="009E0467">
        <w:rPr>
          <w:spacing w:val="-2"/>
          <w:sz w:val="18"/>
          <w:szCs w:val="18"/>
        </w:rPr>
        <w:t xml:space="preserve"> </w:t>
      </w:r>
      <w:r w:rsidRPr="009E0467">
        <w:rPr>
          <w:sz w:val="18"/>
          <w:szCs w:val="18"/>
        </w:rPr>
        <w:t>or</w:t>
      </w:r>
      <w:r w:rsidRPr="009E0467">
        <w:rPr>
          <w:spacing w:val="-3"/>
          <w:sz w:val="18"/>
          <w:szCs w:val="18"/>
        </w:rPr>
        <w:t xml:space="preserve"> </w:t>
      </w:r>
      <w:r w:rsidRPr="009E0467">
        <w:rPr>
          <w:sz w:val="18"/>
          <w:szCs w:val="18"/>
        </w:rPr>
        <w:t>claims</w:t>
      </w:r>
      <w:r w:rsidRPr="009E0467">
        <w:rPr>
          <w:spacing w:val="-2"/>
          <w:sz w:val="18"/>
          <w:szCs w:val="18"/>
        </w:rPr>
        <w:t xml:space="preserve"> </w:t>
      </w:r>
      <w:r w:rsidRPr="009E0467">
        <w:rPr>
          <w:sz w:val="18"/>
          <w:szCs w:val="18"/>
        </w:rPr>
        <w:t>by</w:t>
      </w:r>
      <w:r w:rsidRPr="009E0467">
        <w:rPr>
          <w:spacing w:val="-2"/>
          <w:sz w:val="18"/>
          <w:szCs w:val="18"/>
        </w:rPr>
        <w:t xml:space="preserve"> </w:t>
      </w:r>
      <w:r w:rsidRPr="009E0467">
        <w:rPr>
          <w:sz w:val="18"/>
          <w:szCs w:val="18"/>
        </w:rPr>
        <w:t>any</w:t>
      </w:r>
      <w:r w:rsidRPr="009E0467">
        <w:rPr>
          <w:spacing w:val="-2"/>
          <w:sz w:val="18"/>
          <w:szCs w:val="18"/>
        </w:rPr>
        <w:t xml:space="preserve"> </w:t>
      </w:r>
      <w:r w:rsidRPr="009E0467">
        <w:rPr>
          <w:sz w:val="18"/>
          <w:szCs w:val="18"/>
        </w:rPr>
        <w:t>member of</w:t>
      </w:r>
      <w:r w:rsidRPr="009E0467">
        <w:rPr>
          <w:spacing w:val="-3"/>
          <w:sz w:val="18"/>
          <w:szCs w:val="18"/>
        </w:rPr>
        <w:t xml:space="preserve"> </w:t>
      </w:r>
      <w:r w:rsidRPr="009E0467">
        <w:rPr>
          <w:sz w:val="18"/>
          <w:szCs w:val="18"/>
        </w:rPr>
        <w:t>my family or any person accompanying me during the course as a result of any action by any dog including my own. I also agree to sign &amp; abide by all host &amp; property rules.</w:t>
      </w:r>
    </w:p>
    <w:p w14:paraId="07E11659" w14:textId="77777777" w:rsidR="00AC2B0E" w:rsidRDefault="00AC2B0E">
      <w:pPr>
        <w:pStyle w:val="BodyText"/>
        <w:spacing w:before="48"/>
      </w:pPr>
    </w:p>
    <w:p w14:paraId="6122F693" w14:textId="77777777" w:rsidR="00AC2B0E" w:rsidRDefault="00000000">
      <w:pPr>
        <w:tabs>
          <w:tab w:val="left" w:pos="7572"/>
        </w:tabs>
        <w:ind w:left="100"/>
      </w:pPr>
      <w:r>
        <w:t xml:space="preserve">PRINTED NAME: </w:t>
      </w:r>
      <w:r>
        <w:rPr>
          <w:u w:val="single"/>
        </w:rPr>
        <w:tab/>
      </w:r>
    </w:p>
    <w:p w14:paraId="155A3F9E" w14:textId="77777777" w:rsidR="00AC2B0E" w:rsidRDefault="00AC2B0E">
      <w:pPr>
        <w:pStyle w:val="BodyText"/>
        <w:spacing w:before="22"/>
        <w:rPr>
          <w:sz w:val="22"/>
        </w:rPr>
      </w:pPr>
    </w:p>
    <w:p w14:paraId="42475E8D" w14:textId="77777777" w:rsidR="00AC2B0E" w:rsidRDefault="00000000">
      <w:pPr>
        <w:tabs>
          <w:tab w:val="left" w:pos="5056"/>
          <w:tab w:val="left" w:pos="7719"/>
        </w:tabs>
        <w:ind w:left="100"/>
      </w:pPr>
      <w:r>
        <w:t xml:space="preserve">SIGNATURE: </w:t>
      </w:r>
      <w:r>
        <w:rPr>
          <w:u w:val="single"/>
        </w:rPr>
        <w:tab/>
      </w:r>
      <w:r>
        <w:rPr>
          <w:spacing w:val="-2"/>
        </w:rPr>
        <w:t>DATE:</w:t>
      </w:r>
      <w:r>
        <w:rPr>
          <w:u w:val="single"/>
        </w:rPr>
        <w:tab/>
      </w:r>
    </w:p>
    <w:sectPr w:rsidR="00AC2B0E" w:rsidSect="00585320">
      <w:type w:val="continuous"/>
      <w:pgSz w:w="12240" w:h="15840"/>
      <w:pgMar w:top="136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0E"/>
    <w:rsid w:val="00091888"/>
    <w:rsid w:val="000B5E0B"/>
    <w:rsid w:val="000E4172"/>
    <w:rsid w:val="001A451D"/>
    <w:rsid w:val="00234704"/>
    <w:rsid w:val="002D0C71"/>
    <w:rsid w:val="003B1253"/>
    <w:rsid w:val="00434D1D"/>
    <w:rsid w:val="00454541"/>
    <w:rsid w:val="0048110E"/>
    <w:rsid w:val="004813E7"/>
    <w:rsid w:val="004875BA"/>
    <w:rsid w:val="005111E2"/>
    <w:rsid w:val="005816F3"/>
    <w:rsid w:val="00585320"/>
    <w:rsid w:val="00635551"/>
    <w:rsid w:val="006400E2"/>
    <w:rsid w:val="006C7681"/>
    <w:rsid w:val="006D6D93"/>
    <w:rsid w:val="006E6BCA"/>
    <w:rsid w:val="00764E23"/>
    <w:rsid w:val="007C0682"/>
    <w:rsid w:val="007C1254"/>
    <w:rsid w:val="007C3C6A"/>
    <w:rsid w:val="009E0467"/>
    <w:rsid w:val="00A02647"/>
    <w:rsid w:val="00A14530"/>
    <w:rsid w:val="00AC2B0E"/>
    <w:rsid w:val="00AD1FC7"/>
    <w:rsid w:val="00AD6DA7"/>
    <w:rsid w:val="00AE524A"/>
    <w:rsid w:val="00B008A3"/>
    <w:rsid w:val="00BB14B2"/>
    <w:rsid w:val="00BC0228"/>
    <w:rsid w:val="00BE3460"/>
    <w:rsid w:val="00BF5700"/>
    <w:rsid w:val="00C03AFC"/>
    <w:rsid w:val="00C8156C"/>
    <w:rsid w:val="00CC5034"/>
    <w:rsid w:val="00D60DB5"/>
    <w:rsid w:val="00D80AD6"/>
    <w:rsid w:val="00DA60B8"/>
    <w:rsid w:val="00E10593"/>
    <w:rsid w:val="00F621F6"/>
    <w:rsid w:val="00F62C9A"/>
    <w:rsid w:val="00F643C7"/>
    <w:rsid w:val="00FE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1605"/>
  <w15:docId w15:val="{3EC5A16B-1EE8-40DA-B587-E4D30BA7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E2"/>
    <w:rPr>
      <w:rFonts w:ascii="Arial" w:eastAsia="Arial" w:hAnsi="Arial" w:cs="Arial"/>
    </w:rPr>
  </w:style>
  <w:style w:type="paragraph" w:styleId="Heading1">
    <w:name w:val="heading 1"/>
    <w:basedOn w:val="Normal"/>
    <w:uiPriority w:val="9"/>
    <w:qFormat/>
    <w:pPr>
      <w:spacing w:before="2"/>
      <w:ind w:left="1014" w:right="1052"/>
      <w:jc w:val="center"/>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014" w:right="1051"/>
      <w:jc w:val="center"/>
    </w:pPr>
    <w:rPr>
      <w:rFonts w:ascii="Comic Sans MS" w:eastAsia="Comic Sans MS" w:hAnsi="Comic Sans MS" w:cs="Comic Sans M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6"/>
      <w:ind w:left="76"/>
    </w:pPr>
  </w:style>
  <w:style w:type="paragraph" w:styleId="NormalWeb">
    <w:name w:val="Normal (Web)"/>
    <w:basedOn w:val="Normal"/>
    <w:uiPriority w:val="99"/>
    <w:semiHidden/>
    <w:unhideWhenUsed/>
    <w:rsid w:val="00CC5034"/>
    <w:rPr>
      <w:rFonts w:ascii="Times New Roman" w:hAnsi="Times New Roman" w:cs="Times New Roman"/>
      <w:sz w:val="24"/>
      <w:szCs w:val="24"/>
    </w:rPr>
  </w:style>
  <w:style w:type="character" w:styleId="Hyperlink">
    <w:name w:val="Hyperlink"/>
    <w:basedOn w:val="DefaultParagraphFont"/>
    <w:uiPriority w:val="99"/>
    <w:unhideWhenUsed/>
    <w:rsid w:val="00BB14B2"/>
    <w:rPr>
      <w:color w:val="0000FF" w:themeColor="hyperlink"/>
      <w:u w:val="single"/>
    </w:rPr>
  </w:style>
  <w:style w:type="character" w:styleId="UnresolvedMention">
    <w:name w:val="Unresolved Mention"/>
    <w:basedOn w:val="DefaultParagraphFont"/>
    <w:uiPriority w:val="99"/>
    <w:semiHidden/>
    <w:unhideWhenUsed/>
    <w:rsid w:val="00BB14B2"/>
    <w:rPr>
      <w:color w:val="605E5C"/>
      <w:shd w:val="clear" w:color="auto" w:fill="E1DFDD"/>
    </w:rPr>
  </w:style>
  <w:style w:type="character" w:customStyle="1" w:styleId="BodyTextChar">
    <w:name w:val="Body Text Char"/>
    <w:basedOn w:val="DefaultParagraphFont"/>
    <w:link w:val="BodyText"/>
    <w:uiPriority w:val="1"/>
    <w:rsid w:val="00585320"/>
    <w:rPr>
      <w:rFonts w:ascii="Arial" w:eastAsia="Arial" w:hAnsi="Arial" w:cs="Arial"/>
      <w:sz w:val="20"/>
      <w:szCs w:val="20"/>
    </w:rPr>
  </w:style>
  <w:style w:type="character" w:styleId="FollowedHyperlink">
    <w:name w:val="FollowedHyperlink"/>
    <w:basedOn w:val="DefaultParagraphFont"/>
    <w:uiPriority w:val="99"/>
    <w:semiHidden/>
    <w:unhideWhenUsed/>
    <w:rsid w:val="00BE3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marose@gmail.com" TargetMode="External"/><Relationship Id="rId3" Type="http://schemas.openxmlformats.org/officeDocument/2006/relationships/webSettings" Target="webSettings.xml"/><Relationship Id="rId7" Type="http://schemas.openxmlformats.org/officeDocument/2006/relationships/hyperlink" Target="mailto:kelly.hynek@at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marabrower@gmail.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1589</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cobb</dc:creator>
  <cp:lastModifiedBy>Tamara Brower</cp:lastModifiedBy>
  <cp:revision>28</cp:revision>
  <cp:lastPrinted>2025-10-22T18:20:00Z</cp:lastPrinted>
  <dcterms:created xsi:type="dcterms:W3CDTF">2026-04-29T12:35:00Z</dcterms:created>
  <dcterms:modified xsi:type="dcterms:W3CDTF">2026-05-18T15:41:00Z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ies>
</file>